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670"/>
      </w:tblGrid>
      <w:tr w:rsidR="000062BC" w:rsidRPr="00CC1C48" w:rsidTr="00C035AF">
        <w:trPr>
          <w:trHeight w:val="841"/>
        </w:trPr>
        <w:tc>
          <w:tcPr>
            <w:tcW w:w="3794" w:type="dxa"/>
            <w:tcBorders>
              <w:top w:val="nil"/>
              <w:left w:val="nil"/>
              <w:bottom w:val="nil"/>
              <w:right w:val="nil"/>
            </w:tcBorders>
          </w:tcPr>
          <w:p w:rsidR="000062BC" w:rsidRPr="00CC1C48" w:rsidRDefault="000062BC" w:rsidP="00C035AF">
            <w:pPr>
              <w:spacing w:after="0" w:line="240" w:lineRule="auto"/>
              <w:jc w:val="center"/>
              <w:rPr>
                <w:rFonts w:ascii="Times New Roman" w:hAnsi="Times New Roman"/>
                <w:sz w:val="26"/>
                <w:szCs w:val="26"/>
              </w:rPr>
            </w:pPr>
            <w:r w:rsidRPr="00CC1C48">
              <w:rPr>
                <w:rFonts w:ascii="Times New Roman" w:hAnsi="Times New Roman"/>
                <w:b/>
                <w:sz w:val="26"/>
                <w:szCs w:val="26"/>
              </w:rPr>
              <w:t xml:space="preserve">  </w:t>
            </w:r>
            <w:r w:rsidRPr="00CC1C48">
              <w:rPr>
                <w:rFonts w:ascii="Times New Roman" w:hAnsi="Times New Roman"/>
                <w:sz w:val="26"/>
                <w:szCs w:val="26"/>
              </w:rPr>
              <w:t>UBND TỈNH KON TUM</w:t>
            </w:r>
          </w:p>
          <w:p w:rsidR="000062BC" w:rsidRPr="00CC1C48" w:rsidRDefault="000062BC" w:rsidP="00C035AF">
            <w:pPr>
              <w:spacing w:after="0" w:line="240" w:lineRule="auto"/>
              <w:jc w:val="center"/>
              <w:rPr>
                <w:rFonts w:ascii="Times New Roman" w:hAnsi="Times New Roman"/>
                <w:b/>
                <w:sz w:val="26"/>
                <w:szCs w:val="26"/>
              </w:rPr>
            </w:pPr>
            <w:r w:rsidRPr="00CC1C48">
              <w:rPr>
                <w:rFonts w:ascii="Times New Roman" w:hAnsi="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575310</wp:posOffset>
                      </wp:positionH>
                      <wp:positionV relativeFrom="paragraph">
                        <wp:posOffset>193040</wp:posOffset>
                      </wp:positionV>
                      <wp:extent cx="1238250" cy="9525"/>
                      <wp:effectExtent l="13335" t="12065" r="571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3BA4BE" id="_x0000_t32" coordsize="21600,21600" o:spt="32" o:oned="t" path="m,l21600,21600e" filled="f">
                      <v:path arrowok="t" fillok="f" o:connecttype="none"/>
                      <o:lock v:ext="edit" shapetype="t"/>
                    </v:shapetype>
                    <v:shape id="Straight Arrow Connector 1" o:spid="_x0000_s1026" type="#_x0000_t32" style="position:absolute;margin-left:45.3pt;margin-top:15.2pt;width:9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"/>
                  </w:pict>
                </mc:Fallback>
              </mc:AlternateContent>
            </w:r>
            <w:r w:rsidRPr="00CC1C48">
              <w:rPr>
                <w:rFonts w:ascii="Times New Roman" w:hAnsi="Times New Roman"/>
                <w:b/>
                <w:sz w:val="26"/>
                <w:szCs w:val="26"/>
              </w:rPr>
              <w:t xml:space="preserve">SỞ GIÁO DỤC VÀ ĐÀO TẠO </w:t>
            </w:r>
          </w:p>
        </w:tc>
        <w:tc>
          <w:tcPr>
            <w:tcW w:w="5670" w:type="dxa"/>
            <w:tcBorders>
              <w:top w:val="nil"/>
              <w:left w:val="nil"/>
              <w:bottom w:val="nil"/>
              <w:right w:val="nil"/>
            </w:tcBorders>
          </w:tcPr>
          <w:p w:rsidR="000062BC" w:rsidRPr="00CC1C48" w:rsidRDefault="000062BC" w:rsidP="00C035AF">
            <w:pPr>
              <w:spacing w:after="0" w:line="240" w:lineRule="auto"/>
              <w:jc w:val="center"/>
              <w:rPr>
                <w:rFonts w:ascii="Times New Roman" w:hAnsi="Times New Roman"/>
                <w:b/>
                <w:sz w:val="26"/>
                <w:szCs w:val="26"/>
              </w:rPr>
            </w:pPr>
            <w:r w:rsidRPr="00CC1C48">
              <w:rPr>
                <w:rFonts w:ascii="Times New Roman" w:hAnsi="Times New Roman"/>
                <w:b/>
                <w:sz w:val="26"/>
                <w:szCs w:val="26"/>
              </w:rPr>
              <w:t xml:space="preserve">NỘI DUNG ÔN TẬP </w:t>
            </w:r>
          </w:p>
          <w:p w:rsidR="000062BC" w:rsidRPr="00CC1C48" w:rsidRDefault="000062BC" w:rsidP="00C035AF">
            <w:pPr>
              <w:spacing w:after="0" w:line="240" w:lineRule="auto"/>
              <w:jc w:val="center"/>
              <w:rPr>
                <w:rFonts w:ascii="Times New Roman" w:hAnsi="Times New Roman"/>
                <w:b/>
                <w:sz w:val="26"/>
                <w:szCs w:val="26"/>
              </w:rPr>
            </w:pPr>
            <w:r w:rsidRPr="00CC1C48">
              <w:rPr>
                <w:rFonts w:ascii="Times New Roman" w:hAnsi="Times New Roman"/>
                <w:b/>
                <w:sz w:val="26"/>
                <w:szCs w:val="26"/>
              </w:rPr>
              <w:t>TRONG THỜI GIAN NGHỈ HỌC TẬP TRUNG</w:t>
            </w:r>
          </w:p>
          <w:p w:rsidR="000062BC" w:rsidRPr="00CC1C48" w:rsidRDefault="000062BC" w:rsidP="00C035AF">
            <w:pPr>
              <w:spacing w:after="0" w:line="240" w:lineRule="auto"/>
              <w:jc w:val="center"/>
              <w:rPr>
                <w:rFonts w:ascii="Times New Roman" w:hAnsi="Times New Roman"/>
                <w:b/>
                <w:sz w:val="26"/>
                <w:szCs w:val="26"/>
              </w:rPr>
            </w:pPr>
            <w:r w:rsidRPr="00CC1C48">
              <w:rPr>
                <w:rFonts w:ascii="Times New Roman" w:hAnsi="Times New Roman"/>
                <w:b/>
                <w:sz w:val="26"/>
                <w:szCs w:val="26"/>
              </w:rPr>
              <w:t>(Từ ngày 24/02 đến ngày 29/02/2020)</w:t>
            </w:r>
          </w:p>
          <w:p w:rsidR="000062BC" w:rsidRPr="00CC1C48" w:rsidRDefault="000062BC" w:rsidP="000062BC">
            <w:pPr>
              <w:spacing w:after="0" w:line="240" w:lineRule="auto"/>
              <w:jc w:val="center"/>
              <w:rPr>
                <w:rFonts w:ascii="Times New Roman" w:hAnsi="Times New Roman"/>
                <w:sz w:val="26"/>
                <w:szCs w:val="26"/>
              </w:rPr>
            </w:pPr>
            <w:r w:rsidRPr="00CC1C48">
              <w:rPr>
                <w:rFonts w:ascii="Times New Roman" w:hAnsi="Times New Roman"/>
                <w:sz w:val="26"/>
                <w:szCs w:val="26"/>
              </w:rPr>
              <w:t>MÔN:</w:t>
            </w:r>
            <w:r>
              <w:rPr>
                <w:rFonts w:ascii="Times New Roman" w:hAnsi="Times New Roman"/>
                <w:sz w:val="26"/>
                <w:szCs w:val="26"/>
              </w:rPr>
              <w:t xml:space="preserve"> GDCD</w:t>
            </w:r>
            <w:r w:rsidRPr="00CC1C48">
              <w:rPr>
                <w:rFonts w:ascii="Times New Roman" w:hAnsi="Times New Roman"/>
                <w:sz w:val="26"/>
                <w:szCs w:val="26"/>
              </w:rPr>
              <w:t>, LỚP :12</w:t>
            </w:r>
          </w:p>
        </w:tc>
      </w:tr>
    </w:tbl>
    <w:p w:rsidR="00C40124" w:rsidRPr="00225C4B" w:rsidRDefault="00AF34FE" w:rsidP="00AF34FE">
      <w:pPr>
        <w:pStyle w:val="Title"/>
        <w:widowControl w:val="0"/>
        <w:ind w:left="-900"/>
        <w:rPr>
          <w:rFonts w:ascii="Times New Roman" w:hAnsi="Times New Roman"/>
          <w:b/>
          <w:sz w:val="28"/>
          <w:szCs w:val="28"/>
          <w:lang w:val="nl-NL"/>
        </w:rPr>
      </w:pPr>
      <w:r>
        <w:rPr>
          <w:rFonts w:ascii="Times New Roman" w:hAnsi="Times New Roman"/>
          <w:b/>
          <w:sz w:val="28"/>
          <w:szCs w:val="28"/>
          <w:lang w:val="nl-NL"/>
        </w:rPr>
        <w:t xml:space="preserve">             </w:t>
      </w:r>
      <w:r w:rsidR="00F94FFD">
        <w:rPr>
          <w:rFonts w:ascii="Times New Roman" w:hAnsi="Times New Roman"/>
          <w:b/>
          <w:sz w:val="28"/>
          <w:szCs w:val="28"/>
          <w:lang w:val="nl-NL"/>
        </w:rPr>
        <w:t xml:space="preserve">TIẾT ÔN TẬP SỐ </w:t>
      </w:r>
      <w:r w:rsidR="006E69F1">
        <w:rPr>
          <w:rFonts w:ascii="Times New Roman" w:hAnsi="Times New Roman"/>
          <w:b/>
          <w:sz w:val="28"/>
          <w:szCs w:val="28"/>
          <w:lang w:val="nl-NL"/>
        </w:rPr>
        <w:t>2</w:t>
      </w:r>
      <w:r w:rsidR="00C40124" w:rsidRPr="00225C4B">
        <w:rPr>
          <w:rFonts w:ascii="Times New Roman" w:hAnsi="Times New Roman"/>
          <w:b/>
          <w:sz w:val="28"/>
          <w:szCs w:val="28"/>
          <w:lang w:val="nl-NL"/>
        </w:rPr>
        <w:t xml:space="preserve">: </w:t>
      </w:r>
      <w:r w:rsidR="006E69F1">
        <w:rPr>
          <w:rFonts w:ascii="Times New Roman" w:hAnsi="Times New Roman"/>
          <w:b/>
          <w:sz w:val="28"/>
          <w:szCs w:val="28"/>
          <w:lang w:val="nl-NL"/>
        </w:rPr>
        <w:t>THỰC HIỆN PHÁP LUẬT</w:t>
      </w:r>
    </w:p>
    <w:p w:rsidR="00C40124" w:rsidRPr="00C40124" w:rsidRDefault="006E69F1" w:rsidP="00C40124">
      <w:pPr>
        <w:shd w:val="clear" w:color="auto" w:fill="FFFFFF"/>
        <w:spacing w:after="0" w:line="240" w:lineRule="auto"/>
        <w:jc w:val="center"/>
        <w:rPr>
          <w:rFonts w:ascii="Times New Roman" w:eastAsia="Times New Roman" w:hAnsi="Times New Roman" w:cs="Times New Roman"/>
          <w:color w:val="1D2129"/>
          <w:sz w:val="28"/>
          <w:szCs w:val="28"/>
          <w:lang w:val="nl-NL"/>
        </w:rPr>
      </w:pPr>
      <w:r>
        <w:rPr>
          <w:rFonts w:ascii="Times New Roman" w:eastAsia="Times New Roman" w:hAnsi="Times New Roman" w:cs="Times New Roman"/>
          <w:color w:val="1D2129"/>
          <w:sz w:val="28"/>
          <w:szCs w:val="28"/>
          <w:lang w:val="nl-NL"/>
        </w:rPr>
        <w:t>(2</w:t>
      </w:r>
      <w:r w:rsidR="00C40124" w:rsidRPr="00C40124">
        <w:rPr>
          <w:rFonts w:ascii="Times New Roman" w:eastAsia="Times New Roman" w:hAnsi="Times New Roman" w:cs="Times New Roman"/>
          <w:color w:val="1D2129"/>
          <w:sz w:val="28"/>
          <w:szCs w:val="28"/>
          <w:lang w:val="nl-NL"/>
        </w:rPr>
        <w:t xml:space="preserve"> tiết )</w:t>
      </w:r>
    </w:p>
    <w:p w:rsidR="00C40124" w:rsidRPr="00C40124" w:rsidRDefault="00C40124" w:rsidP="00C40124">
      <w:pPr>
        <w:shd w:val="clear" w:color="auto" w:fill="FFFFFF"/>
        <w:spacing w:after="0" w:line="240" w:lineRule="auto"/>
        <w:rPr>
          <w:rFonts w:ascii="Times New Roman" w:eastAsia="Times New Roman" w:hAnsi="Times New Roman" w:cs="Times New Roman"/>
          <w:b/>
          <w:color w:val="1D2129"/>
          <w:sz w:val="24"/>
          <w:szCs w:val="24"/>
          <w:lang w:val="nl-NL"/>
        </w:rPr>
      </w:pPr>
      <w:r w:rsidRPr="00C40124">
        <w:rPr>
          <w:rFonts w:ascii="Times New Roman" w:eastAsia="Times New Roman" w:hAnsi="Times New Roman" w:cs="Times New Roman"/>
          <w:b/>
          <w:color w:val="1D2129"/>
          <w:sz w:val="24"/>
          <w:szCs w:val="24"/>
          <w:lang w:val="nl-NL"/>
        </w:rPr>
        <w:t>I. KIẾN THỨC CƠ BẢN</w:t>
      </w:r>
    </w:p>
    <w:p w:rsidR="00F564E0" w:rsidRDefault="00DF0A68" w:rsidP="00C40124">
      <w:pPr>
        <w:spacing w:after="0" w:line="240" w:lineRule="auto"/>
        <w:ind w:hanging="280"/>
        <w:jc w:val="both"/>
        <w:rPr>
          <w:rFonts w:ascii="Times New Roman" w:hAnsi="Times New Roman" w:cs="Times New Roman"/>
          <w:b/>
          <w:sz w:val="24"/>
          <w:szCs w:val="24"/>
          <w:lang w:val="nl-NL"/>
        </w:rPr>
      </w:pPr>
      <w:r>
        <w:rPr>
          <w:rFonts w:ascii="Times New Roman" w:hAnsi="Times New Roman" w:cs="Times New Roman"/>
          <w:b/>
          <w:sz w:val="24"/>
          <w:szCs w:val="24"/>
          <w:lang w:val="nl-NL"/>
        </w:rPr>
        <w:t xml:space="preserve">    1.</w:t>
      </w:r>
      <w:r w:rsidR="00C40124" w:rsidRPr="00225C4B">
        <w:rPr>
          <w:rFonts w:ascii="Times New Roman" w:hAnsi="Times New Roman" w:cs="Times New Roman"/>
          <w:b/>
          <w:sz w:val="24"/>
          <w:szCs w:val="24"/>
          <w:lang w:val="nl-NL"/>
        </w:rPr>
        <w:t xml:space="preserve"> Về kiến thức chung cần nắm:  </w:t>
      </w:r>
    </w:p>
    <w:p w:rsidR="00F564E0" w:rsidRPr="00F0682A" w:rsidRDefault="00F564E0" w:rsidP="00F564E0">
      <w:pPr>
        <w:tabs>
          <w:tab w:val="left" w:pos="4047"/>
          <w:tab w:val="left" w:pos="4161"/>
          <w:tab w:val="left" w:pos="6042"/>
          <w:tab w:val="left" w:pos="6384"/>
          <w:tab w:val="left" w:pos="9063"/>
        </w:tabs>
        <w:spacing w:after="0" w:line="240" w:lineRule="auto"/>
        <w:ind w:right="-1221"/>
        <w:jc w:val="both"/>
        <w:rPr>
          <w:rFonts w:ascii="Times New Roman" w:hAnsi="Times New Roman" w:cs="Times New Roman"/>
          <w:sz w:val="24"/>
          <w:szCs w:val="24"/>
          <w:lang w:val="nl-NL"/>
        </w:rPr>
      </w:pPr>
      <w:r w:rsidRPr="00F0682A">
        <w:rPr>
          <w:rFonts w:ascii="Times New Roman" w:hAnsi="Times New Roman" w:cs="Times New Roman"/>
          <w:sz w:val="24"/>
          <w:szCs w:val="24"/>
          <w:lang w:val="nl-NL"/>
        </w:rPr>
        <w:t xml:space="preserve">   </w:t>
      </w:r>
      <w:r>
        <w:rPr>
          <w:rFonts w:ascii="Times New Roman" w:hAnsi="Times New Roman" w:cs="Times New Roman"/>
          <w:sz w:val="24"/>
          <w:szCs w:val="24"/>
          <w:lang w:val="nl-NL"/>
        </w:rPr>
        <w:t xml:space="preserve">- </w:t>
      </w:r>
      <w:r w:rsidRPr="00F0682A">
        <w:rPr>
          <w:rFonts w:ascii="Times New Roman" w:hAnsi="Times New Roman" w:cs="Times New Roman"/>
          <w:sz w:val="24"/>
          <w:szCs w:val="24"/>
          <w:lang w:val="nl-NL"/>
        </w:rPr>
        <w:t>Nêu được khái niệm thực hiện pháp luật, các hình thức thực hiệ</w:t>
      </w:r>
      <w:r w:rsidR="00127019">
        <w:rPr>
          <w:rFonts w:ascii="Times New Roman" w:hAnsi="Times New Roman" w:cs="Times New Roman"/>
          <w:sz w:val="24"/>
          <w:szCs w:val="24"/>
          <w:lang w:val="nl-NL"/>
        </w:rPr>
        <w:t>n PL</w:t>
      </w:r>
      <w:r w:rsidRPr="00F0682A">
        <w:rPr>
          <w:rFonts w:ascii="Times New Roman" w:hAnsi="Times New Roman" w:cs="Times New Roman"/>
          <w:sz w:val="24"/>
          <w:szCs w:val="24"/>
          <w:lang w:val="nl-NL"/>
        </w:rPr>
        <w:t>.</w:t>
      </w:r>
    </w:p>
    <w:p w:rsidR="00F564E0" w:rsidRPr="00F0682A" w:rsidRDefault="00F564E0" w:rsidP="00F564E0">
      <w:pPr>
        <w:spacing w:after="0" w:line="240" w:lineRule="auto"/>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F0682A">
        <w:rPr>
          <w:rFonts w:ascii="Times New Roman" w:hAnsi="Times New Roman" w:cs="Times New Roman"/>
          <w:sz w:val="24"/>
          <w:szCs w:val="24"/>
          <w:lang w:val="nl-NL"/>
        </w:rPr>
        <w:t xml:space="preserve"> Biết cách thực hiện phápluật phù hợp với lứa tuổi.</w:t>
      </w:r>
    </w:p>
    <w:p w:rsidR="00F564E0" w:rsidRPr="00F0682A" w:rsidRDefault="00F564E0" w:rsidP="00F564E0">
      <w:pPr>
        <w:tabs>
          <w:tab w:val="left" w:pos="4047"/>
          <w:tab w:val="left" w:pos="4161"/>
          <w:tab w:val="left" w:pos="6042"/>
          <w:tab w:val="left" w:pos="6384"/>
          <w:tab w:val="left" w:pos="9063"/>
        </w:tabs>
        <w:spacing w:after="0" w:line="240" w:lineRule="auto"/>
        <w:ind w:right="-7"/>
        <w:jc w:val="both"/>
        <w:rPr>
          <w:rFonts w:ascii="Times New Roman" w:hAnsi="Times New Roman" w:cs="Times New Roman"/>
          <w:sz w:val="24"/>
          <w:szCs w:val="24"/>
          <w:lang w:val="nl-NL"/>
        </w:rPr>
      </w:pPr>
      <w:r>
        <w:rPr>
          <w:rFonts w:ascii="Times New Roman" w:hAnsi="Times New Roman" w:cs="Times New Roman"/>
          <w:sz w:val="24"/>
          <w:szCs w:val="24"/>
          <w:lang w:val="nl-NL"/>
        </w:rPr>
        <w:t xml:space="preserve">   -</w:t>
      </w:r>
      <w:r w:rsidRPr="00F0682A">
        <w:rPr>
          <w:rFonts w:ascii="Times New Roman" w:hAnsi="Times New Roman" w:cs="Times New Roman"/>
          <w:sz w:val="24"/>
          <w:szCs w:val="24"/>
          <w:lang w:val="nl-NL"/>
        </w:rPr>
        <w:t xml:space="preserve"> Tôn trọng pháp luật, ủng hộ hành vi thực hiện đúng pl và phê phán những hành vi làm trái quy định của pl.</w:t>
      </w:r>
    </w:p>
    <w:p w:rsidR="00C40124" w:rsidRPr="00225C4B" w:rsidRDefault="00C40124" w:rsidP="008D107C">
      <w:pPr>
        <w:spacing w:after="0" w:line="240" w:lineRule="auto"/>
        <w:ind w:hanging="280"/>
        <w:jc w:val="both"/>
        <w:rPr>
          <w:rFonts w:ascii="Times New Roman" w:hAnsi="Times New Roman" w:cs="Times New Roman"/>
          <w:b/>
          <w:sz w:val="24"/>
          <w:szCs w:val="24"/>
          <w:lang w:val="nl-NL"/>
        </w:rPr>
      </w:pPr>
      <w:r w:rsidRPr="00225C4B">
        <w:rPr>
          <w:rFonts w:ascii="Times New Roman" w:hAnsi="Times New Roman" w:cs="Times New Roman"/>
          <w:b/>
          <w:sz w:val="24"/>
          <w:szCs w:val="24"/>
          <w:lang w:val="nl-NL"/>
        </w:rPr>
        <w:t xml:space="preserve">  </w:t>
      </w:r>
      <w:r w:rsidR="00111190">
        <w:rPr>
          <w:rFonts w:ascii="Times New Roman" w:hAnsi="Times New Roman" w:cs="Times New Roman"/>
          <w:b/>
          <w:sz w:val="24"/>
          <w:szCs w:val="24"/>
          <w:lang w:val="nl-NL"/>
        </w:rPr>
        <w:t>2</w:t>
      </w:r>
      <w:r w:rsidRPr="00225C4B">
        <w:rPr>
          <w:rFonts w:ascii="Times New Roman" w:hAnsi="Times New Roman" w:cs="Times New Roman"/>
          <w:b/>
          <w:sz w:val="24"/>
          <w:szCs w:val="24"/>
          <w:lang w:val="nl-NL"/>
        </w:rPr>
        <w:t>. Nội dung kiến thức cụ thể cần nắm:</w:t>
      </w:r>
      <w:bookmarkStart w:id="0" w:name="_GoBack"/>
      <w:bookmarkEnd w:id="0"/>
    </w:p>
    <w:p w:rsidR="00DF0A68" w:rsidRPr="00F0682A" w:rsidRDefault="00DF0A68" w:rsidP="00DF0A68">
      <w:pPr>
        <w:spacing w:after="0" w:line="240" w:lineRule="auto"/>
        <w:jc w:val="both"/>
        <w:rPr>
          <w:rFonts w:ascii="Times New Roman" w:hAnsi="Times New Roman" w:cs="Times New Roman"/>
          <w:b/>
          <w:bCs/>
          <w:color w:val="000000"/>
          <w:sz w:val="24"/>
          <w:szCs w:val="24"/>
          <w:lang w:val="sv-SE"/>
        </w:rPr>
      </w:pPr>
      <w:r w:rsidRPr="00F0682A">
        <w:rPr>
          <w:rFonts w:ascii="Times New Roman" w:hAnsi="Times New Roman" w:cs="Times New Roman"/>
          <w:b/>
          <w:bCs/>
          <w:color w:val="000000"/>
          <w:sz w:val="24"/>
          <w:szCs w:val="24"/>
          <w:lang w:val="sv-SE"/>
        </w:rPr>
        <w:t>1.</w:t>
      </w:r>
      <w:r w:rsidR="008A038D">
        <w:rPr>
          <w:rFonts w:ascii="Times New Roman" w:hAnsi="Times New Roman" w:cs="Times New Roman"/>
          <w:b/>
          <w:bCs/>
          <w:color w:val="000000"/>
          <w:sz w:val="24"/>
          <w:szCs w:val="24"/>
          <w:lang w:val="sv-SE"/>
        </w:rPr>
        <w:t>Khái niệm pháp luật và c</w:t>
      </w:r>
      <w:r w:rsidRPr="00F0682A">
        <w:rPr>
          <w:rFonts w:ascii="Times New Roman" w:hAnsi="Times New Roman" w:cs="Times New Roman"/>
          <w:b/>
          <w:bCs/>
          <w:color w:val="000000"/>
          <w:sz w:val="24"/>
          <w:szCs w:val="24"/>
          <w:lang w:val="sv-SE"/>
        </w:rPr>
        <w:t>ác hình thứ</w:t>
      </w:r>
      <w:r w:rsidR="008A038D">
        <w:rPr>
          <w:rFonts w:ascii="Times New Roman" w:hAnsi="Times New Roman" w:cs="Times New Roman"/>
          <w:b/>
          <w:bCs/>
          <w:color w:val="000000"/>
          <w:sz w:val="24"/>
          <w:szCs w:val="24"/>
          <w:lang w:val="sv-SE"/>
        </w:rPr>
        <w:t>c thực</w:t>
      </w:r>
      <w:r w:rsidRPr="00F0682A">
        <w:rPr>
          <w:rFonts w:ascii="Times New Roman" w:hAnsi="Times New Roman" w:cs="Times New Roman"/>
          <w:b/>
          <w:bCs/>
          <w:color w:val="000000"/>
          <w:sz w:val="24"/>
          <w:szCs w:val="24"/>
          <w:lang w:val="sv-SE"/>
        </w:rPr>
        <w:t xml:space="preserve"> hiện PL:</w:t>
      </w:r>
    </w:p>
    <w:p w:rsidR="00DF0A68" w:rsidRPr="00F0682A" w:rsidRDefault="00DF0A68" w:rsidP="00DF0A68">
      <w:pPr>
        <w:spacing w:after="0" w:line="240" w:lineRule="auto"/>
        <w:jc w:val="both"/>
        <w:rPr>
          <w:rFonts w:ascii="Times New Roman" w:hAnsi="Times New Roman" w:cs="Times New Roman"/>
          <w:iCs/>
          <w:sz w:val="24"/>
          <w:szCs w:val="24"/>
          <w:lang w:val="sv-SE"/>
        </w:rPr>
      </w:pPr>
      <w:r w:rsidRPr="00F0682A">
        <w:rPr>
          <w:rFonts w:ascii="Times New Roman" w:hAnsi="Times New Roman" w:cs="Times New Roman"/>
          <w:b/>
          <w:bCs/>
          <w:color w:val="000000"/>
          <w:sz w:val="24"/>
          <w:szCs w:val="24"/>
          <w:lang w:val="sv-SE"/>
        </w:rPr>
        <w:t>a. Khái niệm thực hiện pháp luật :</w:t>
      </w:r>
      <w:r w:rsidRPr="00F0682A">
        <w:rPr>
          <w:rFonts w:ascii="Times New Roman" w:hAnsi="Times New Roman" w:cs="Times New Roman"/>
          <w:iCs/>
          <w:sz w:val="24"/>
          <w:szCs w:val="24"/>
          <w:lang w:val="sv-SE"/>
        </w:rPr>
        <w:t xml:space="preserve"> </w:t>
      </w:r>
    </w:p>
    <w:p w:rsidR="00DF0A68" w:rsidRPr="004A42C3" w:rsidRDefault="004A42C3" w:rsidP="00DF0A68">
      <w:pPr>
        <w:spacing w:after="0" w:line="240" w:lineRule="auto"/>
        <w:jc w:val="both"/>
        <w:rPr>
          <w:rFonts w:ascii="Times New Roman" w:hAnsi="Times New Roman" w:cs="Times New Roman"/>
          <w:iCs/>
          <w:sz w:val="24"/>
          <w:szCs w:val="24"/>
          <w:lang w:val="sv-SE"/>
        </w:rPr>
      </w:pPr>
      <w:r w:rsidRPr="004A42C3">
        <w:rPr>
          <w:rFonts w:ascii="Times New Roman" w:hAnsi="Times New Roman" w:cs="Times New Roman"/>
          <w:iCs/>
          <w:sz w:val="24"/>
          <w:szCs w:val="24"/>
          <w:lang w:val="sv-SE"/>
        </w:rPr>
        <w:t>-</w:t>
      </w:r>
      <w:r w:rsidR="00DF0A68" w:rsidRPr="004A42C3">
        <w:rPr>
          <w:rFonts w:ascii="Times New Roman" w:hAnsi="Times New Roman" w:cs="Times New Roman"/>
          <w:iCs/>
          <w:sz w:val="24"/>
          <w:szCs w:val="24"/>
          <w:lang w:val="sv-SE"/>
        </w:rPr>
        <w:t>Thực hiện pháp luật là quá trình hoạt động có mục đích, làm cho những quy định của pháp luật đi vào cuộc sống, trở thành những hành vi hợp pháp của các cá nhân, tổ chức.</w:t>
      </w:r>
    </w:p>
    <w:p w:rsidR="004A42C3" w:rsidRPr="004A42C3" w:rsidRDefault="004A42C3" w:rsidP="00DF0A68">
      <w:pPr>
        <w:spacing w:after="0" w:line="240" w:lineRule="auto"/>
        <w:jc w:val="both"/>
        <w:rPr>
          <w:rFonts w:ascii="Times New Roman" w:hAnsi="Times New Roman" w:cs="Times New Roman"/>
          <w:iCs/>
          <w:sz w:val="24"/>
          <w:szCs w:val="24"/>
          <w:lang w:val="sv-SE"/>
        </w:rPr>
      </w:pPr>
      <w:r w:rsidRPr="004A42C3">
        <w:rPr>
          <w:rFonts w:ascii="Times New Roman" w:hAnsi="Times New Roman" w:cs="Times New Roman"/>
          <w:color w:val="000000"/>
          <w:sz w:val="21"/>
          <w:szCs w:val="21"/>
          <w:shd w:val="clear" w:color="auto" w:fill="FFFFFF"/>
          <w:lang w:val="sv-SE"/>
        </w:rPr>
        <w:t>-Cụ thể hơn :Thực hiện pháp luật là hành vi của chủ thể (hành động hoặc không hành động) được tiến hành phù hợp với quy định của pháp luật, tức là không trái, không vượt quá khuôn khổ mà pháp luật đã quy định. Thực hiện pháp luật có thể là việc thực hiện một thao tác nào đó nhưng đó cũng có thể là việc không thực hiện thao tác bị pháp luật cấm.</w:t>
      </w:r>
    </w:p>
    <w:p w:rsidR="00DF0A68" w:rsidRDefault="00DF0A68" w:rsidP="00DF0A68">
      <w:pPr>
        <w:spacing w:after="0" w:line="240" w:lineRule="auto"/>
        <w:rPr>
          <w:rFonts w:ascii="Times New Roman" w:hAnsi="Times New Roman" w:cs="Times New Roman"/>
          <w:b/>
          <w:sz w:val="24"/>
          <w:szCs w:val="24"/>
          <w:lang w:val="sv-SE"/>
        </w:rPr>
      </w:pPr>
      <w:r w:rsidRPr="00F0682A">
        <w:rPr>
          <w:rFonts w:ascii="Times New Roman" w:hAnsi="Times New Roman" w:cs="Times New Roman"/>
          <w:b/>
          <w:bCs/>
          <w:color w:val="000000"/>
          <w:sz w:val="24"/>
          <w:szCs w:val="24"/>
          <w:lang w:val="sv-SE"/>
        </w:rPr>
        <w:t>b. Các hình thức thực hiện pháp luật</w:t>
      </w:r>
      <w:r w:rsidRPr="00F0682A">
        <w:rPr>
          <w:rFonts w:ascii="Times New Roman" w:hAnsi="Times New Roman" w:cs="Times New Roman"/>
          <w:b/>
          <w:bCs/>
          <w:color w:val="000000"/>
          <w:sz w:val="24"/>
          <w:szCs w:val="24"/>
          <w:lang w:val="sv-SE"/>
        </w:rPr>
        <w:br/>
        <w:t xml:space="preserve"> - </w:t>
      </w:r>
      <w:r w:rsidRPr="00F0682A">
        <w:rPr>
          <w:rFonts w:ascii="Times New Roman" w:hAnsi="Times New Roman" w:cs="Times New Roman"/>
          <w:b/>
          <w:i/>
          <w:iCs/>
          <w:sz w:val="24"/>
          <w:szCs w:val="24"/>
          <w:lang w:val="sv-SE"/>
        </w:rPr>
        <w:t>Sử dụng pháp luật</w:t>
      </w:r>
      <w:r w:rsidRPr="00F0682A">
        <w:rPr>
          <w:rFonts w:ascii="Times New Roman" w:hAnsi="Times New Roman" w:cs="Times New Roman"/>
          <w:sz w:val="24"/>
          <w:szCs w:val="24"/>
          <w:lang w:val="sv-SE"/>
        </w:rPr>
        <w:t xml:space="preserve"> : Các cá nhân, tổ chức sử dụng đúng đắn các quyền của mình, </w:t>
      </w:r>
      <w:r w:rsidRPr="001C53F3">
        <w:rPr>
          <w:rFonts w:ascii="Times New Roman" w:hAnsi="Times New Roman" w:cs="Times New Roman"/>
          <w:b/>
          <w:sz w:val="24"/>
          <w:szCs w:val="24"/>
          <w:lang w:val="sv-SE"/>
        </w:rPr>
        <w:t>làm những gì mà pháp luật cho phép làm.</w:t>
      </w:r>
      <w:r w:rsidRPr="001C53F3">
        <w:rPr>
          <w:rFonts w:ascii="Times New Roman" w:hAnsi="Times New Roman" w:cs="Times New Roman"/>
          <w:b/>
          <w:sz w:val="24"/>
          <w:szCs w:val="24"/>
          <w:lang w:val="sv-SE"/>
        </w:rPr>
        <w:br/>
      </w:r>
      <w:r w:rsidRPr="00F0682A">
        <w:rPr>
          <w:rFonts w:ascii="Times New Roman" w:hAnsi="Times New Roman" w:cs="Times New Roman"/>
          <w:b/>
          <w:bCs/>
          <w:sz w:val="24"/>
          <w:szCs w:val="24"/>
          <w:lang w:val="sv-SE"/>
        </w:rPr>
        <w:t xml:space="preserve"> - </w:t>
      </w:r>
      <w:r w:rsidRPr="00F0682A">
        <w:rPr>
          <w:rFonts w:ascii="Times New Roman" w:hAnsi="Times New Roman" w:cs="Times New Roman"/>
          <w:b/>
          <w:i/>
          <w:iCs/>
          <w:sz w:val="24"/>
          <w:szCs w:val="24"/>
          <w:lang w:val="sv-SE"/>
        </w:rPr>
        <w:t>Thi hành pháp luật (còn gọi là chấp hành luật)</w:t>
      </w:r>
      <w:r w:rsidRPr="00F0682A">
        <w:rPr>
          <w:rFonts w:ascii="Times New Roman" w:hAnsi="Times New Roman" w:cs="Times New Roman"/>
          <w:b/>
          <w:sz w:val="24"/>
          <w:szCs w:val="24"/>
          <w:lang w:val="sv-SE"/>
        </w:rPr>
        <w:t xml:space="preserve"> </w:t>
      </w:r>
      <w:r w:rsidRPr="00F0682A">
        <w:rPr>
          <w:rFonts w:ascii="Times New Roman" w:hAnsi="Times New Roman" w:cs="Times New Roman"/>
          <w:sz w:val="24"/>
          <w:szCs w:val="24"/>
          <w:lang w:val="sv-SE"/>
        </w:rPr>
        <w:t xml:space="preserve">: Các cá nhân , tổ chức thực hiện nghĩa vụ của mình bằng hành động </w:t>
      </w:r>
      <w:r w:rsidRPr="001C53F3">
        <w:rPr>
          <w:rFonts w:ascii="Times New Roman" w:hAnsi="Times New Roman" w:cs="Times New Roman"/>
          <w:b/>
          <w:sz w:val="24"/>
          <w:szCs w:val="24"/>
          <w:lang w:val="sv-SE"/>
        </w:rPr>
        <w:t>tích cực, chủ động làm những gì mà pháp luật quy định phải</w:t>
      </w:r>
      <w:r>
        <w:rPr>
          <w:rFonts w:ascii="Times New Roman" w:hAnsi="Times New Roman" w:cs="Times New Roman"/>
          <w:b/>
          <w:sz w:val="24"/>
          <w:szCs w:val="24"/>
          <w:lang w:val="sv-SE"/>
        </w:rPr>
        <w:t xml:space="preserve"> </w:t>
      </w:r>
      <w:r w:rsidRPr="001C53F3">
        <w:rPr>
          <w:rFonts w:ascii="Times New Roman" w:hAnsi="Times New Roman" w:cs="Times New Roman"/>
          <w:b/>
          <w:sz w:val="24"/>
          <w:szCs w:val="24"/>
          <w:lang w:val="sv-SE"/>
        </w:rPr>
        <w:t>làm</w:t>
      </w:r>
      <w:r w:rsidRPr="00F0682A">
        <w:rPr>
          <w:rFonts w:ascii="Times New Roman" w:hAnsi="Times New Roman" w:cs="Times New Roman"/>
          <w:sz w:val="24"/>
          <w:szCs w:val="24"/>
          <w:lang w:val="sv-SE"/>
        </w:rPr>
        <w:t>.</w:t>
      </w:r>
      <w:r w:rsidRPr="00F0682A">
        <w:rPr>
          <w:rFonts w:ascii="Times New Roman" w:hAnsi="Times New Roman" w:cs="Times New Roman"/>
          <w:sz w:val="24"/>
          <w:szCs w:val="24"/>
          <w:lang w:val="sv-SE"/>
        </w:rPr>
        <w:br/>
      </w:r>
      <w:r w:rsidRPr="00F0682A">
        <w:rPr>
          <w:rFonts w:ascii="Times New Roman" w:hAnsi="Times New Roman" w:cs="Times New Roman"/>
          <w:b/>
          <w:bCs/>
          <w:sz w:val="24"/>
          <w:szCs w:val="24"/>
          <w:lang w:val="sv-SE"/>
        </w:rPr>
        <w:t xml:space="preserve"> - </w:t>
      </w:r>
      <w:r w:rsidRPr="00F0682A">
        <w:rPr>
          <w:rFonts w:ascii="Times New Roman" w:hAnsi="Times New Roman" w:cs="Times New Roman"/>
          <w:b/>
          <w:i/>
          <w:iCs/>
          <w:sz w:val="24"/>
          <w:szCs w:val="24"/>
          <w:lang w:val="sv-SE"/>
        </w:rPr>
        <w:t>Tuân thủ pháp luật</w:t>
      </w:r>
      <w:r w:rsidRPr="00F0682A">
        <w:rPr>
          <w:rFonts w:ascii="Times New Roman" w:hAnsi="Times New Roman" w:cs="Times New Roman"/>
          <w:b/>
          <w:sz w:val="24"/>
          <w:szCs w:val="24"/>
          <w:lang w:val="sv-SE"/>
        </w:rPr>
        <w:t xml:space="preserve">: </w:t>
      </w:r>
      <w:r w:rsidRPr="00F0682A">
        <w:rPr>
          <w:rFonts w:ascii="Times New Roman" w:hAnsi="Times New Roman" w:cs="Times New Roman"/>
          <w:sz w:val="24"/>
          <w:szCs w:val="24"/>
          <w:lang w:val="sv-SE"/>
        </w:rPr>
        <w:t xml:space="preserve"> Các cá nhân , tổ chức </w:t>
      </w:r>
      <w:r w:rsidRPr="001C53F3">
        <w:rPr>
          <w:rFonts w:ascii="Times New Roman" w:hAnsi="Times New Roman" w:cs="Times New Roman"/>
          <w:b/>
          <w:sz w:val="24"/>
          <w:szCs w:val="24"/>
          <w:lang w:val="sv-SE"/>
        </w:rPr>
        <w:t>không làm những việc mà pháp luật cấm.</w:t>
      </w:r>
    </w:p>
    <w:p w:rsidR="00DF0A68" w:rsidRPr="00DF0A68" w:rsidRDefault="00DF0A68" w:rsidP="00DF0A68">
      <w:pPr>
        <w:spacing w:after="0" w:line="240" w:lineRule="auto"/>
        <w:rPr>
          <w:rFonts w:ascii="Times New Roman" w:hAnsi="Times New Roman" w:cs="Times New Roman"/>
          <w:b/>
          <w:sz w:val="24"/>
          <w:szCs w:val="24"/>
          <w:lang w:val="es-ES"/>
        </w:rPr>
      </w:pPr>
      <w:r>
        <w:rPr>
          <w:rFonts w:ascii="Times New Roman" w:hAnsi="Times New Roman" w:cs="Times New Roman"/>
          <w:b/>
          <w:sz w:val="24"/>
          <w:szCs w:val="24"/>
          <w:lang w:val="sv-SE"/>
        </w:rPr>
        <w:t>-</w:t>
      </w:r>
      <w:r w:rsidR="00982D4E">
        <w:rPr>
          <w:rFonts w:ascii="Times New Roman" w:hAnsi="Times New Roman" w:cs="Times New Roman"/>
          <w:b/>
          <w:sz w:val="24"/>
          <w:szCs w:val="24"/>
          <w:lang w:val="sv-SE"/>
        </w:rPr>
        <w:t xml:space="preserve"> </w:t>
      </w:r>
      <w:r w:rsidRPr="00F0682A">
        <w:rPr>
          <w:rFonts w:ascii="Times New Roman" w:hAnsi="Times New Roman" w:cs="Times New Roman"/>
          <w:b/>
          <w:bCs/>
          <w:sz w:val="24"/>
          <w:szCs w:val="24"/>
          <w:lang w:val="sv-SE"/>
        </w:rPr>
        <w:t>Á</w:t>
      </w:r>
      <w:r w:rsidRPr="00F0682A">
        <w:rPr>
          <w:rFonts w:ascii="Times New Roman" w:hAnsi="Times New Roman" w:cs="Times New Roman"/>
          <w:b/>
          <w:i/>
          <w:iCs/>
          <w:sz w:val="24"/>
          <w:szCs w:val="24"/>
          <w:lang w:val="sv-SE"/>
        </w:rPr>
        <w:t>p dụng pháp luật</w:t>
      </w:r>
      <w:r w:rsidRPr="00F0682A">
        <w:rPr>
          <w:rFonts w:ascii="Times New Roman" w:hAnsi="Times New Roman" w:cs="Times New Roman"/>
          <w:b/>
          <w:sz w:val="24"/>
          <w:szCs w:val="24"/>
          <w:lang w:val="sv-SE"/>
        </w:rPr>
        <w:t>:</w:t>
      </w:r>
      <w:r w:rsidRPr="00F0682A">
        <w:rPr>
          <w:rFonts w:ascii="Times New Roman" w:hAnsi="Times New Roman" w:cs="Times New Roman"/>
          <w:sz w:val="24"/>
          <w:szCs w:val="24"/>
          <w:lang w:val="sv-SE"/>
        </w:rPr>
        <w:t xml:space="preserve"> Các cơ quan, công chức nhà nước có thẩm quyền căn cứ vào pháp luật để </w:t>
      </w:r>
      <w:r w:rsidRPr="001C53F3">
        <w:rPr>
          <w:rFonts w:ascii="Times New Roman" w:hAnsi="Times New Roman" w:cs="Times New Roman"/>
          <w:b/>
          <w:sz w:val="24"/>
          <w:szCs w:val="24"/>
          <w:lang w:val="sv-SE"/>
        </w:rPr>
        <w:t>ra các quyết định làm phát sinh, chấm dứt hoặc thay đổi việc thực hiện các quyền, nghĩa vụ cụ thể của cá nhân, tổ chức.</w:t>
      </w:r>
      <w:r w:rsidRPr="00F0682A">
        <w:rPr>
          <w:rFonts w:ascii="Times New Roman" w:hAnsi="Times New Roman" w:cs="Times New Roman"/>
          <w:sz w:val="24"/>
          <w:szCs w:val="24"/>
          <w:lang w:val="sv-SE"/>
        </w:rPr>
        <w:t xml:space="preserve"> </w:t>
      </w:r>
    </w:p>
    <w:p w:rsidR="00DF0A68" w:rsidRPr="00DF0A68"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b/>
          <w:sz w:val="24"/>
          <w:szCs w:val="24"/>
          <w:lang w:val="es-ES"/>
        </w:rPr>
      </w:pPr>
      <w:r w:rsidRPr="00DF0A68">
        <w:rPr>
          <w:rFonts w:ascii="Times New Roman" w:hAnsi="Times New Roman" w:cs="Times New Roman"/>
          <w:b/>
          <w:sz w:val="24"/>
          <w:szCs w:val="24"/>
          <w:lang w:val="es-ES"/>
        </w:rPr>
        <w:t xml:space="preserve">2. </w:t>
      </w:r>
      <w:r>
        <w:rPr>
          <w:rFonts w:ascii="Times New Roman" w:hAnsi="Times New Roman" w:cs="Times New Roman"/>
          <w:b/>
          <w:sz w:val="24"/>
          <w:szCs w:val="24"/>
          <w:lang w:val="es-ES"/>
        </w:rPr>
        <w:t xml:space="preserve">Vi phạm pháp luật và </w:t>
      </w:r>
      <w:r w:rsidRPr="00DF0A68">
        <w:rPr>
          <w:rFonts w:ascii="Times New Roman" w:hAnsi="Times New Roman" w:cs="Times New Roman"/>
          <w:b/>
          <w:sz w:val="24"/>
          <w:szCs w:val="24"/>
          <w:lang w:val="es-ES"/>
        </w:rPr>
        <w:t>trách nhiệm pháp lí.</w:t>
      </w:r>
    </w:p>
    <w:p w:rsidR="00DF0A68" w:rsidRPr="00DF0A68"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sz w:val="24"/>
          <w:szCs w:val="24"/>
          <w:lang w:val="es-ES"/>
        </w:rPr>
      </w:pPr>
      <w:r w:rsidRPr="00DF0A68">
        <w:rPr>
          <w:rFonts w:ascii="Times New Roman" w:hAnsi="Times New Roman" w:cs="Times New Roman"/>
          <w:b/>
          <w:sz w:val="24"/>
          <w:szCs w:val="24"/>
          <w:lang w:val="es-ES"/>
        </w:rPr>
        <w:t>a.Vi phạm pháp luật</w:t>
      </w:r>
    </w:p>
    <w:p w:rsidR="00DF0A68" w:rsidRPr="00DF0A68"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sz w:val="24"/>
          <w:szCs w:val="24"/>
          <w:lang w:val="es-ES"/>
        </w:rPr>
      </w:pPr>
      <w:r w:rsidRPr="00DF0A68">
        <w:rPr>
          <w:rFonts w:ascii="Times New Roman" w:hAnsi="Times New Roman" w:cs="Times New Roman"/>
          <w:sz w:val="24"/>
          <w:szCs w:val="24"/>
          <w:lang w:val="es-ES"/>
        </w:rPr>
        <w:t>- Dấu hiệu của VPPL:</w:t>
      </w:r>
    </w:p>
    <w:p w:rsidR="00DF0A68" w:rsidRPr="00DF0A68"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sz w:val="24"/>
          <w:szCs w:val="24"/>
          <w:lang w:val="es-ES"/>
        </w:rPr>
      </w:pPr>
      <w:r w:rsidRPr="00DF0A68">
        <w:rPr>
          <w:rFonts w:ascii="Times New Roman" w:hAnsi="Times New Roman" w:cs="Times New Roman"/>
          <w:sz w:val="24"/>
          <w:szCs w:val="24"/>
          <w:lang w:val="es-ES"/>
        </w:rPr>
        <w:t xml:space="preserve">* </w:t>
      </w:r>
      <w:r w:rsidRPr="00DF0A68">
        <w:rPr>
          <w:rFonts w:ascii="Times New Roman" w:hAnsi="Times New Roman" w:cs="Times New Roman"/>
          <w:b/>
          <w:sz w:val="24"/>
          <w:szCs w:val="24"/>
          <w:lang w:val="es-ES"/>
        </w:rPr>
        <w:t>Là hành vi trái pl</w:t>
      </w:r>
    </w:p>
    <w:p w:rsidR="00DF0A68" w:rsidRPr="00127019"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sz w:val="24"/>
          <w:szCs w:val="24"/>
          <w:lang w:val="es-ES"/>
        </w:rPr>
      </w:pPr>
      <w:r w:rsidRPr="00DF0A68">
        <w:rPr>
          <w:rFonts w:ascii="Times New Roman" w:hAnsi="Times New Roman" w:cs="Times New Roman"/>
          <w:sz w:val="24"/>
          <w:szCs w:val="24"/>
          <w:lang w:val="es-ES"/>
        </w:rPr>
        <w:t>- Hành vi trái pháp luật có thể là hành động hoặc không hành độ</w:t>
      </w:r>
      <w:r w:rsidRPr="00127019">
        <w:rPr>
          <w:rFonts w:ascii="Times New Roman" w:hAnsi="Times New Roman" w:cs="Times New Roman"/>
          <w:sz w:val="24"/>
          <w:szCs w:val="24"/>
          <w:lang w:val="es-ES"/>
        </w:rPr>
        <w:t>ng.</w:t>
      </w:r>
    </w:p>
    <w:p w:rsidR="00DF0A68" w:rsidRPr="00127019"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sz w:val="24"/>
          <w:szCs w:val="24"/>
          <w:lang w:val="es-ES"/>
        </w:rPr>
      </w:pPr>
      <w:r w:rsidRPr="00127019">
        <w:rPr>
          <w:rFonts w:ascii="Times New Roman" w:hAnsi="Times New Roman" w:cs="Times New Roman"/>
          <w:sz w:val="24"/>
          <w:szCs w:val="24"/>
          <w:lang w:val="es-ES"/>
        </w:rPr>
        <w:t>+ Hành động: cá nhân, tổ chức làm những việc không được làm theo quy định của pháp luật.</w:t>
      </w:r>
    </w:p>
    <w:p w:rsidR="00DF0A68" w:rsidRPr="00127019"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sz w:val="24"/>
          <w:szCs w:val="24"/>
          <w:lang w:val="es-ES"/>
        </w:rPr>
      </w:pPr>
      <w:r w:rsidRPr="00127019">
        <w:rPr>
          <w:rFonts w:ascii="Times New Roman" w:hAnsi="Times New Roman" w:cs="Times New Roman"/>
          <w:sz w:val="24"/>
          <w:szCs w:val="24"/>
          <w:lang w:val="es-ES"/>
        </w:rPr>
        <w:t>+ Không hành động: cá nhân, tổ chức không làm những việc phải làm theo quy định của pháp luật.</w:t>
      </w:r>
    </w:p>
    <w:p w:rsidR="00DF0A68" w:rsidRPr="00127019"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sz w:val="24"/>
          <w:szCs w:val="24"/>
          <w:lang w:val="es-ES"/>
        </w:rPr>
      </w:pPr>
      <w:r w:rsidRPr="00127019">
        <w:rPr>
          <w:rFonts w:ascii="Times New Roman" w:hAnsi="Times New Roman" w:cs="Times New Roman"/>
          <w:sz w:val="24"/>
          <w:szCs w:val="24"/>
          <w:lang w:val="es-ES"/>
        </w:rPr>
        <w:t>- Hành vi trái pháp luật đó xâm hại tới các quan hệ xh được pháp luật bảo vệ.</w:t>
      </w:r>
    </w:p>
    <w:p w:rsidR="00DF0A68" w:rsidRPr="00127019"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b/>
          <w:sz w:val="24"/>
          <w:szCs w:val="24"/>
          <w:lang w:val="es-ES"/>
        </w:rPr>
      </w:pPr>
      <w:r w:rsidRPr="00127019">
        <w:rPr>
          <w:rFonts w:ascii="Times New Roman" w:hAnsi="Times New Roman" w:cs="Times New Roman"/>
          <w:sz w:val="24"/>
          <w:szCs w:val="24"/>
          <w:lang w:val="es-ES"/>
        </w:rPr>
        <w:t xml:space="preserve">* </w:t>
      </w:r>
      <w:r w:rsidRPr="00127019">
        <w:rPr>
          <w:rFonts w:ascii="Times New Roman" w:hAnsi="Times New Roman" w:cs="Times New Roman"/>
          <w:b/>
          <w:sz w:val="24"/>
          <w:szCs w:val="24"/>
          <w:lang w:val="es-ES"/>
        </w:rPr>
        <w:t>Do người có năng lực pháp lí thực hiện.</w:t>
      </w:r>
    </w:p>
    <w:p w:rsidR="00DF0A68" w:rsidRPr="00127019"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sz w:val="24"/>
          <w:szCs w:val="24"/>
          <w:lang w:val="es-ES"/>
        </w:rPr>
      </w:pPr>
      <w:r w:rsidRPr="00127019">
        <w:rPr>
          <w:rFonts w:ascii="Times New Roman" w:hAnsi="Times New Roman" w:cs="Times New Roman"/>
          <w:sz w:val="24"/>
          <w:szCs w:val="24"/>
          <w:lang w:val="es-ES"/>
        </w:rPr>
        <w:t>- Người đã đạt độ tuổi nhất định theo quy định pl.</w:t>
      </w:r>
    </w:p>
    <w:p w:rsidR="00DF0A68" w:rsidRPr="00127019"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sz w:val="24"/>
          <w:szCs w:val="24"/>
          <w:lang w:val="es-ES"/>
        </w:rPr>
      </w:pPr>
      <w:r w:rsidRPr="00127019">
        <w:rPr>
          <w:rFonts w:ascii="Times New Roman" w:hAnsi="Times New Roman" w:cs="Times New Roman"/>
          <w:sz w:val="24"/>
          <w:szCs w:val="24"/>
          <w:lang w:val="es-ES"/>
        </w:rPr>
        <w:t>- Người có thể nhận thức, điều khiển được hành vi của mình, tự quyết định cách xử sự của mình (không bị bệnh về tâm lí làm mất hoặc hạn chế khả năng nhân thức về hành vi của mình.)</w:t>
      </w:r>
    </w:p>
    <w:p w:rsidR="00DF0A68" w:rsidRPr="00127019"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b/>
          <w:sz w:val="24"/>
          <w:szCs w:val="24"/>
          <w:lang w:val="es-ES"/>
        </w:rPr>
      </w:pPr>
      <w:r w:rsidRPr="00127019">
        <w:rPr>
          <w:rFonts w:ascii="Times New Roman" w:hAnsi="Times New Roman" w:cs="Times New Roman"/>
          <w:sz w:val="24"/>
          <w:szCs w:val="24"/>
          <w:lang w:val="es-ES"/>
        </w:rPr>
        <w:t xml:space="preserve">* </w:t>
      </w:r>
      <w:r w:rsidRPr="00127019">
        <w:rPr>
          <w:rFonts w:ascii="Times New Roman" w:hAnsi="Times New Roman" w:cs="Times New Roman"/>
          <w:b/>
          <w:sz w:val="24"/>
          <w:szCs w:val="24"/>
          <w:lang w:val="es-ES"/>
        </w:rPr>
        <w:t>Người  có hành vi trái pháp luật có lỗi.</w:t>
      </w:r>
    </w:p>
    <w:p w:rsidR="00DF0A68" w:rsidRPr="00127019"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sz w:val="24"/>
          <w:szCs w:val="24"/>
          <w:lang w:val="es-ES"/>
        </w:rPr>
      </w:pPr>
      <w:r w:rsidRPr="00127019">
        <w:rPr>
          <w:rFonts w:ascii="Times New Roman" w:hAnsi="Times New Roman" w:cs="Times New Roman"/>
          <w:sz w:val="24"/>
          <w:szCs w:val="24"/>
          <w:lang w:val="es-ES"/>
        </w:rPr>
        <w:t xml:space="preserve">  Lỗi thể hiện thái độ của người biết hành vi của mình là sai, trái pl, có thể gây hậu quả không tốt nhưng vẫn cố ý làm hoặc vô tình để mặc cho sự việc xảy ra.</w:t>
      </w:r>
    </w:p>
    <w:p w:rsidR="00DF0A68" w:rsidRPr="00F0682A"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b/>
          <w:i/>
          <w:sz w:val="24"/>
          <w:szCs w:val="24"/>
          <w:lang w:val="pt-BR"/>
        </w:rPr>
      </w:pPr>
      <w:r w:rsidRPr="00F0682A">
        <w:rPr>
          <w:rFonts w:ascii="Times New Roman" w:hAnsi="Times New Roman" w:cs="Times New Roman"/>
          <w:b/>
          <w:i/>
          <w:sz w:val="24"/>
          <w:szCs w:val="24"/>
          <w:lang w:val="pt-BR"/>
        </w:rPr>
        <w:t>Tóm lại: Vi phạm pl:</w:t>
      </w:r>
    </w:p>
    <w:p w:rsidR="00DF0A68" w:rsidRPr="00F0682A"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b/>
          <w:sz w:val="24"/>
          <w:szCs w:val="24"/>
          <w:lang w:val="pt-BR"/>
        </w:rPr>
      </w:pPr>
      <w:r w:rsidRPr="00F0682A">
        <w:rPr>
          <w:rFonts w:ascii="Times New Roman" w:hAnsi="Times New Roman" w:cs="Times New Roman"/>
          <w:b/>
          <w:i/>
          <w:sz w:val="24"/>
          <w:szCs w:val="24"/>
          <w:lang w:val="pt-BR"/>
        </w:rPr>
        <w:t xml:space="preserve"> </w:t>
      </w:r>
      <w:r w:rsidRPr="00F0682A">
        <w:rPr>
          <w:rFonts w:ascii="Times New Roman" w:hAnsi="Times New Roman" w:cs="Times New Roman"/>
          <w:b/>
          <w:sz w:val="24"/>
          <w:szCs w:val="24"/>
          <w:lang w:val="pt-BR"/>
        </w:rPr>
        <w:t>- Là hành vi trái pl</w:t>
      </w:r>
    </w:p>
    <w:p w:rsidR="00DF0A68" w:rsidRPr="00F0682A"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b/>
          <w:sz w:val="24"/>
          <w:szCs w:val="24"/>
          <w:lang w:val="pt-BR"/>
        </w:rPr>
      </w:pPr>
      <w:r w:rsidRPr="00F0682A">
        <w:rPr>
          <w:rFonts w:ascii="Times New Roman" w:hAnsi="Times New Roman" w:cs="Times New Roman"/>
          <w:b/>
          <w:sz w:val="24"/>
          <w:szCs w:val="24"/>
          <w:lang w:val="pt-BR"/>
        </w:rPr>
        <w:t xml:space="preserve"> - Có lỗi, do người có năng lực pl thực hiện.</w:t>
      </w:r>
    </w:p>
    <w:p w:rsidR="00DF0A68" w:rsidRPr="00F0682A"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b/>
          <w:sz w:val="24"/>
          <w:szCs w:val="24"/>
          <w:lang w:val="pt-BR"/>
        </w:rPr>
      </w:pPr>
      <w:r w:rsidRPr="00F0682A">
        <w:rPr>
          <w:rFonts w:ascii="Times New Roman" w:hAnsi="Times New Roman" w:cs="Times New Roman"/>
          <w:b/>
          <w:sz w:val="24"/>
          <w:szCs w:val="24"/>
          <w:lang w:val="pt-BR"/>
        </w:rPr>
        <w:lastRenderedPageBreak/>
        <w:t xml:space="preserve">- </w:t>
      </w:r>
      <w:r w:rsidR="00F016BD">
        <w:rPr>
          <w:rFonts w:ascii="Times New Roman" w:hAnsi="Times New Roman" w:cs="Times New Roman"/>
          <w:b/>
          <w:sz w:val="24"/>
          <w:szCs w:val="24"/>
          <w:lang w:val="pt-BR"/>
        </w:rPr>
        <w:t xml:space="preserve"> </w:t>
      </w:r>
      <w:r w:rsidRPr="00F0682A">
        <w:rPr>
          <w:rFonts w:ascii="Times New Roman" w:hAnsi="Times New Roman" w:cs="Times New Roman"/>
          <w:b/>
          <w:sz w:val="24"/>
          <w:szCs w:val="24"/>
          <w:lang w:val="pt-BR"/>
        </w:rPr>
        <w:t>Xâm hại đến các quan hệ được pl bảo vệ.</w:t>
      </w:r>
    </w:p>
    <w:p w:rsidR="00DF0A68" w:rsidRPr="00F0682A"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b/>
          <w:sz w:val="24"/>
          <w:szCs w:val="24"/>
          <w:lang w:val="pt-BR"/>
        </w:rPr>
      </w:pPr>
      <w:r w:rsidRPr="00F0682A">
        <w:rPr>
          <w:rFonts w:ascii="Times New Roman" w:hAnsi="Times New Roman" w:cs="Times New Roman"/>
          <w:b/>
          <w:sz w:val="24"/>
          <w:szCs w:val="24"/>
          <w:lang w:val="pt-BR"/>
        </w:rPr>
        <w:t>b. Trách nhiệm pháp lí</w:t>
      </w:r>
    </w:p>
    <w:p w:rsidR="00DF0A68" w:rsidRPr="00F0682A" w:rsidRDefault="00DF0A68" w:rsidP="00DF0A68">
      <w:pPr>
        <w:tabs>
          <w:tab w:val="left" w:pos="4047"/>
          <w:tab w:val="left" w:pos="4161"/>
          <w:tab w:val="left" w:pos="6042"/>
          <w:tab w:val="left" w:pos="6384"/>
          <w:tab w:val="left" w:pos="9063"/>
        </w:tabs>
        <w:spacing w:after="0" w:line="240" w:lineRule="auto"/>
        <w:jc w:val="both"/>
        <w:rPr>
          <w:rFonts w:ascii="Times New Roman" w:hAnsi="Times New Roman" w:cs="Times New Roman"/>
          <w:sz w:val="24"/>
          <w:szCs w:val="24"/>
          <w:lang w:val="pt-BR"/>
        </w:rPr>
      </w:pPr>
      <w:r w:rsidRPr="00F0682A">
        <w:rPr>
          <w:rFonts w:ascii="Times New Roman" w:hAnsi="Times New Roman" w:cs="Times New Roman"/>
          <w:sz w:val="24"/>
          <w:szCs w:val="24"/>
          <w:lang w:val="pt-BR"/>
        </w:rPr>
        <w:t xml:space="preserve">  Là nghĩa vụ mà cá nhân tổ chức phải gánh chịu hậu quả bất lợi từ hành vi vi phạm pháp luậ</w:t>
      </w:r>
      <w:r w:rsidR="00982D4E">
        <w:rPr>
          <w:rFonts w:ascii="Times New Roman" w:hAnsi="Times New Roman" w:cs="Times New Roman"/>
          <w:sz w:val="24"/>
          <w:szCs w:val="24"/>
          <w:lang w:val="pt-BR"/>
        </w:rPr>
        <w:t>t</w:t>
      </w:r>
    </w:p>
    <w:p w:rsidR="00DF0A68" w:rsidRPr="00F0682A" w:rsidRDefault="00DF0A68" w:rsidP="00DF0A68">
      <w:pPr>
        <w:tabs>
          <w:tab w:val="left" w:pos="4047"/>
          <w:tab w:val="left" w:pos="4161"/>
          <w:tab w:val="left" w:pos="6042"/>
          <w:tab w:val="left" w:pos="6384"/>
          <w:tab w:val="left" w:pos="9063"/>
        </w:tabs>
        <w:spacing w:after="0" w:line="240" w:lineRule="auto"/>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Pr="00F0682A">
        <w:rPr>
          <w:rFonts w:ascii="Times New Roman" w:hAnsi="Times New Roman" w:cs="Times New Roman"/>
          <w:sz w:val="24"/>
          <w:szCs w:val="24"/>
          <w:lang w:val="pt-BR"/>
        </w:rPr>
        <w:t>Nhằm:</w:t>
      </w:r>
      <w:r w:rsidR="003E0C6F">
        <w:rPr>
          <w:rFonts w:ascii="Times New Roman" w:hAnsi="Times New Roman" w:cs="Times New Roman"/>
          <w:sz w:val="24"/>
          <w:szCs w:val="24"/>
          <w:lang w:val="pt-BR"/>
        </w:rPr>
        <w:t xml:space="preserve">   </w:t>
      </w:r>
      <w:r w:rsidRPr="00F0682A">
        <w:rPr>
          <w:rFonts w:ascii="Times New Roman" w:hAnsi="Times New Roman" w:cs="Times New Roman"/>
          <w:sz w:val="24"/>
          <w:szCs w:val="24"/>
          <w:lang w:val="pt-BR"/>
        </w:rPr>
        <w:t>-&gt;  Buộc chủ thể vi phạm chấm dứt hành vi vi phạm.</w:t>
      </w:r>
    </w:p>
    <w:p w:rsidR="00025754" w:rsidRPr="00111190" w:rsidRDefault="00DF0A68" w:rsidP="00DF0A68">
      <w:pPr>
        <w:tabs>
          <w:tab w:val="left" w:pos="4047"/>
          <w:tab w:val="left" w:pos="4161"/>
          <w:tab w:val="left" w:pos="6042"/>
          <w:tab w:val="left" w:pos="6384"/>
          <w:tab w:val="left" w:pos="9063"/>
        </w:tabs>
        <w:spacing w:after="0" w:line="240" w:lineRule="auto"/>
        <w:ind w:right="-1224"/>
        <w:rPr>
          <w:rFonts w:ascii="Times New Roman" w:hAnsi="Times New Roman" w:cs="Times New Roman"/>
          <w:sz w:val="24"/>
          <w:szCs w:val="24"/>
          <w:lang w:val="nl-NL"/>
        </w:rPr>
      </w:pPr>
      <w:r w:rsidRPr="00F0682A">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w:t>
      </w:r>
      <w:r w:rsidRPr="00F0682A">
        <w:rPr>
          <w:rFonts w:ascii="Times New Roman" w:hAnsi="Times New Roman" w:cs="Times New Roman"/>
          <w:sz w:val="24"/>
          <w:szCs w:val="24"/>
          <w:lang w:val="pt-BR"/>
        </w:rPr>
        <w:t xml:space="preserve"> -&gt; Răn đe, giáo dục, kiềm chế những việc làm trái pl</w:t>
      </w:r>
      <w:r w:rsidR="00025754" w:rsidRPr="00F0682A">
        <w:rPr>
          <w:rFonts w:ascii="Times New Roman" w:hAnsi="Times New Roman" w:cs="Times New Roman"/>
          <w:sz w:val="24"/>
          <w:szCs w:val="24"/>
          <w:lang w:val="nl-NL"/>
        </w:rPr>
        <w:t xml:space="preserve">.      </w:t>
      </w:r>
    </w:p>
    <w:p w:rsidR="00C40124" w:rsidRDefault="00C40124" w:rsidP="00C40124">
      <w:pPr>
        <w:shd w:val="clear" w:color="auto" w:fill="FFFFFF"/>
        <w:spacing w:after="0" w:line="240" w:lineRule="auto"/>
        <w:rPr>
          <w:rFonts w:ascii="Times New Roman" w:eastAsia="Times New Roman" w:hAnsi="Times New Roman" w:cs="Times New Roman"/>
          <w:b/>
          <w:color w:val="1D2129"/>
          <w:sz w:val="24"/>
          <w:szCs w:val="24"/>
          <w:lang w:val="nl-NL"/>
        </w:rPr>
      </w:pPr>
      <w:r w:rsidRPr="00CE3DD1">
        <w:rPr>
          <w:rFonts w:ascii="Times New Roman" w:eastAsia="Times New Roman" w:hAnsi="Times New Roman" w:cs="Times New Roman"/>
          <w:b/>
          <w:color w:val="1D2129"/>
          <w:sz w:val="24"/>
          <w:szCs w:val="24"/>
          <w:lang w:val="nl-NL"/>
        </w:rPr>
        <w:t>II. CÂU HỎI, BÀI TẬP</w:t>
      </w:r>
    </w:p>
    <w:p w:rsidR="00DF0A68" w:rsidRDefault="00DF0A68" w:rsidP="00C40124">
      <w:pPr>
        <w:shd w:val="clear" w:color="auto" w:fill="FFFFFF"/>
        <w:spacing w:after="0" w:line="240" w:lineRule="auto"/>
        <w:rPr>
          <w:rFonts w:ascii="Times New Roman" w:eastAsia="Times New Roman" w:hAnsi="Times New Roman" w:cs="Times New Roman"/>
          <w:b/>
          <w:color w:val="1D2129"/>
          <w:sz w:val="24"/>
          <w:szCs w:val="24"/>
          <w:u w:val="single"/>
          <w:lang w:val="nl-NL"/>
        </w:rPr>
      </w:pPr>
      <w:r>
        <w:rPr>
          <w:rFonts w:ascii="Times New Roman" w:eastAsia="Times New Roman" w:hAnsi="Times New Roman" w:cs="Times New Roman"/>
          <w:b/>
          <w:color w:val="1D2129"/>
          <w:sz w:val="24"/>
          <w:szCs w:val="24"/>
          <w:u w:val="single"/>
          <w:lang w:val="nl-NL"/>
        </w:rPr>
        <w:t>1. Bài tập củng cố kiến thức:</w:t>
      </w:r>
    </w:p>
    <w:p w:rsidR="0005212D" w:rsidRDefault="0005212D" w:rsidP="00C40124">
      <w:pPr>
        <w:shd w:val="clear" w:color="auto" w:fill="FFFFFF"/>
        <w:spacing w:after="0" w:line="240" w:lineRule="auto"/>
        <w:rPr>
          <w:rFonts w:ascii="Times New Roman" w:eastAsia="Times New Roman" w:hAnsi="Times New Roman" w:cs="Times New Roman"/>
          <w:b/>
          <w:color w:val="1D2129"/>
          <w:sz w:val="24"/>
          <w:szCs w:val="24"/>
          <w:lang w:val="nl-NL"/>
        </w:rPr>
      </w:pPr>
      <w:r w:rsidRPr="0005212D">
        <w:rPr>
          <w:rFonts w:ascii="Times New Roman" w:eastAsia="Times New Roman" w:hAnsi="Times New Roman" w:cs="Times New Roman"/>
          <w:b/>
          <w:color w:val="1D2129"/>
          <w:sz w:val="24"/>
          <w:szCs w:val="24"/>
          <w:lang w:val="nl-NL"/>
        </w:rPr>
        <w:t>BT1</w:t>
      </w:r>
      <w:r>
        <w:rPr>
          <w:rFonts w:ascii="Times New Roman" w:eastAsia="Times New Roman" w:hAnsi="Times New Roman" w:cs="Times New Roman"/>
          <w:b/>
          <w:color w:val="1D2129"/>
          <w:sz w:val="24"/>
          <w:szCs w:val="24"/>
          <w:lang w:val="nl-NL"/>
        </w:rPr>
        <w:t>: Tìm ví dụ để minh chứng các hình thức thực hiện pháp luật không hoàn toàn tách biệt, biệt lập mà đan xen lẫn nhau?</w:t>
      </w:r>
    </w:p>
    <w:p w:rsidR="00982D4E" w:rsidRDefault="00982D4E" w:rsidP="00C40124">
      <w:pPr>
        <w:shd w:val="clear" w:color="auto" w:fill="FFFFFF"/>
        <w:spacing w:after="0" w:line="240" w:lineRule="auto"/>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BT 2: Phân biệt cá</w:t>
      </w:r>
      <w:r w:rsidR="00F016BD">
        <w:rPr>
          <w:rFonts w:ascii="Times New Roman" w:eastAsia="Times New Roman" w:hAnsi="Times New Roman" w:cs="Times New Roman"/>
          <w:b/>
          <w:color w:val="1D2129"/>
          <w:sz w:val="24"/>
          <w:szCs w:val="24"/>
          <w:lang w:val="nl-NL"/>
        </w:rPr>
        <w:t>c hình thức thực hiện pháp luật theo các tiêu chí sau:</w:t>
      </w:r>
    </w:p>
    <w:tbl>
      <w:tblPr>
        <w:tblStyle w:val="TableGrid"/>
        <w:tblW w:w="0" w:type="auto"/>
        <w:tblInd w:w="108" w:type="dxa"/>
        <w:tblLook w:val="04A0" w:firstRow="1" w:lastRow="0" w:firstColumn="1" w:lastColumn="0" w:noHBand="0" w:noVBand="1"/>
      </w:tblPr>
      <w:tblGrid>
        <w:gridCol w:w="2987"/>
        <w:gridCol w:w="3096"/>
        <w:gridCol w:w="3096"/>
      </w:tblGrid>
      <w:tr w:rsidR="00982D4E" w:rsidRPr="00C63272" w:rsidTr="00F016BD">
        <w:tc>
          <w:tcPr>
            <w:tcW w:w="2987" w:type="dxa"/>
          </w:tcPr>
          <w:p w:rsidR="00982D4E" w:rsidRDefault="00982D4E" w:rsidP="00C40124">
            <w:pPr>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Các hình thức THPL</w:t>
            </w:r>
          </w:p>
        </w:tc>
        <w:tc>
          <w:tcPr>
            <w:tcW w:w="3096" w:type="dxa"/>
          </w:tcPr>
          <w:p w:rsidR="00982D4E" w:rsidRDefault="00982D4E" w:rsidP="00C40124">
            <w:pPr>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Chủ thể thực hiện</w:t>
            </w:r>
          </w:p>
        </w:tc>
        <w:tc>
          <w:tcPr>
            <w:tcW w:w="3096" w:type="dxa"/>
          </w:tcPr>
          <w:p w:rsidR="00982D4E" w:rsidRDefault="00982D4E" w:rsidP="00C40124">
            <w:pPr>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Tính chất hành vi (chủ động/bị động)</w:t>
            </w:r>
          </w:p>
        </w:tc>
      </w:tr>
      <w:tr w:rsidR="00982D4E" w:rsidTr="00F016BD">
        <w:tc>
          <w:tcPr>
            <w:tcW w:w="2987" w:type="dxa"/>
          </w:tcPr>
          <w:p w:rsidR="00982D4E" w:rsidRDefault="00982D4E" w:rsidP="00C40124">
            <w:pPr>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Thi hành</w:t>
            </w:r>
          </w:p>
        </w:tc>
        <w:tc>
          <w:tcPr>
            <w:tcW w:w="3096" w:type="dxa"/>
          </w:tcPr>
          <w:p w:rsidR="00982D4E" w:rsidRDefault="00982D4E" w:rsidP="00C40124">
            <w:pPr>
              <w:rPr>
                <w:rFonts w:ascii="Times New Roman" w:eastAsia="Times New Roman" w:hAnsi="Times New Roman" w:cs="Times New Roman"/>
                <w:b/>
                <w:color w:val="1D2129"/>
                <w:sz w:val="24"/>
                <w:szCs w:val="24"/>
                <w:lang w:val="nl-NL"/>
              </w:rPr>
            </w:pPr>
          </w:p>
        </w:tc>
        <w:tc>
          <w:tcPr>
            <w:tcW w:w="3096" w:type="dxa"/>
          </w:tcPr>
          <w:p w:rsidR="00982D4E" w:rsidRDefault="00982D4E" w:rsidP="00C40124">
            <w:pPr>
              <w:rPr>
                <w:rFonts w:ascii="Times New Roman" w:eastAsia="Times New Roman" w:hAnsi="Times New Roman" w:cs="Times New Roman"/>
                <w:b/>
                <w:color w:val="1D2129"/>
                <w:sz w:val="24"/>
                <w:szCs w:val="24"/>
                <w:lang w:val="nl-NL"/>
              </w:rPr>
            </w:pPr>
          </w:p>
        </w:tc>
      </w:tr>
      <w:tr w:rsidR="00982D4E" w:rsidTr="00F016BD">
        <w:tc>
          <w:tcPr>
            <w:tcW w:w="2987" w:type="dxa"/>
          </w:tcPr>
          <w:p w:rsidR="00982D4E" w:rsidRDefault="00982D4E" w:rsidP="00C40124">
            <w:pPr>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Áp dụng</w:t>
            </w:r>
          </w:p>
        </w:tc>
        <w:tc>
          <w:tcPr>
            <w:tcW w:w="3096" w:type="dxa"/>
          </w:tcPr>
          <w:p w:rsidR="00982D4E" w:rsidRDefault="00982D4E" w:rsidP="00C40124">
            <w:pPr>
              <w:rPr>
                <w:rFonts w:ascii="Times New Roman" w:eastAsia="Times New Roman" w:hAnsi="Times New Roman" w:cs="Times New Roman"/>
                <w:b/>
                <w:color w:val="1D2129"/>
                <w:sz w:val="24"/>
                <w:szCs w:val="24"/>
                <w:lang w:val="nl-NL"/>
              </w:rPr>
            </w:pPr>
          </w:p>
        </w:tc>
        <w:tc>
          <w:tcPr>
            <w:tcW w:w="3096" w:type="dxa"/>
          </w:tcPr>
          <w:p w:rsidR="00982D4E" w:rsidRDefault="00982D4E" w:rsidP="00C40124">
            <w:pPr>
              <w:rPr>
                <w:rFonts w:ascii="Times New Roman" w:eastAsia="Times New Roman" w:hAnsi="Times New Roman" w:cs="Times New Roman"/>
                <w:b/>
                <w:color w:val="1D2129"/>
                <w:sz w:val="24"/>
                <w:szCs w:val="24"/>
                <w:lang w:val="nl-NL"/>
              </w:rPr>
            </w:pPr>
          </w:p>
        </w:tc>
      </w:tr>
      <w:tr w:rsidR="00982D4E" w:rsidTr="00F016BD">
        <w:tc>
          <w:tcPr>
            <w:tcW w:w="2987" w:type="dxa"/>
          </w:tcPr>
          <w:p w:rsidR="00982D4E" w:rsidRDefault="00982D4E" w:rsidP="00C40124">
            <w:pPr>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Tuân thủ</w:t>
            </w:r>
          </w:p>
        </w:tc>
        <w:tc>
          <w:tcPr>
            <w:tcW w:w="3096" w:type="dxa"/>
          </w:tcPr>
          <w:p w:rsidR="00982D4E" w:rsidRDefault="00982D4E" w:rsidP="00C40124">
            <w:pPr>
              <w:rPr>
                <w:rFonts w:ascii="Times New Roman" w:eastAsia="Times New Roman" w:hAnsi="Times New Roman" w:cs="Times New Roman"/>
                <w:b/>
                <w:color w:val="1D2129"/>
                <w:sz w:val="24"/>
                <w:szCs w:val="24"/>
                <w:lang w:val="nl-NL"/>
              </w:rPr>
            </w:pPr>
          </w:p>
        </w:tc>
        <w:tc>
          <w:tcPr>
            <w:tcW w:w="3096" w:type="dxa"/>
          </w:tcPr>
          <w:p w:rsidR="00982D4E" w:rsidRDefault="00982D4E" w:rsidP="00C40124">
            <w:pPr>
              <w:rPr>
                <w:rFonts w:ascii="Times New Roman" w:eastAsia="Times New Roman" w:hAnsi="Times New Roman" w:cs="Times New Roman"/>
                <w:b/>
                <w:color w:val="1D2129"/>
                <w:sz w:val="24"/>
                <w:szCs w:val="24"/>
                <w:lang w:val="nl-NL"/>
              </w:rPr>
            </w:pPr>
          </w:p>
        </w:tc>
      </w:tr>
      <w:tr w:rsidR="00437B01" w:rsidTr="00F016BD">
        <w:tc>
          <w:tcPr>
            <w:tcW w:w="2987" w:type="dxa"/>
          </w:tcPr>
          <w:p w:rsidR="00437B01" w:rsidRDefault="00437B01" w:rsidP="00C40124">
            <w:pPr>
              <w:rPr>
                <w:rFonts w:ascii="Times New Roman" w:eastAsia="Times New Roman" w:hAnsi="Times New Roman" w:cs="Times New Roman"/>
                <w:b/>
                <w:color w:val="1D2129"/>
                <w:sz w:val="24"/>
                <w:szCs w:val="24"/>
                <w:lang w:val="nl-NL"/>
              </w:rPr>
            </w:pPr>
            <w:r>
              <w:rPr>
                <w:rFonts w:ascii="Times New Roman" w:eastAsia="Times New Roman" w:hAnsi="Times New Roman" w:cs="Times New Roman"/>
                <w:b/>
                <w:color w:val="1D2129"/>
                <w:sz w:val="24"/>
                <w:szCs w:val="24"/>
                <w:lang w:val="nl-NL"/>
              </w:rPr>
              <w:t>Sử dụng</w:t>
            </w:r>
          </w:p>
        </w:tc>
        <w:tc>
          <w:tcPr>
            <w:tcW w:w="3096" w:type="dxa"/>
          </w:tcPr>
          <w:p w:rsidR="00437B01" w:rsidRDefault="00437B01" w:rsidP="00C40124">
            <w:pPr>
              <w:rPr>
                <w:rFonts w:ascii="Times New Roman" w:eastAsia="Times New Roman" w:hAnsi="Times New Roman" w:cs="Times New Roman"/>
                <w:b/>
                <w:color w:val="1D2129"/>
                <w:sz w:val="24"/>
                <w:szCs w:val="24"/>
                <w:lang w:val="nl-NL"/>
              </w:rPr>
            </w:pPr>
          </w:p>
        </w:tc>
        <w:tc>
          <w:tcPr>
            <w:tcW w:w="3096" w:type="dxa"/>
          </w:tcPr>
          <w:p w:rsidR="00437B01" w:rsidRDefault="00437B01" w:rsidP="00C40124">
            <w:pPr>
              <w:rPr>
                <w:rFonts w:ascii="Times New Roman" w:eastAsia="Times New Roman" w:hAnsi="Times New Roman" w:cs="Times New Roman"/>
                <w:b/>
                <w:color w:val="1D2129"/>
                <w:sz w:val="24"/>
                <w:szCs w:val="24"/>
                <w:lang w:val="nl-NL"/>
              </w:rPr>
            </w:pPr>
          </w:p>
        </w:tc>
      </w:tr>
    </w:tbl>
    <w:p w:rsidR="00DF0A68" w:rsidRDefault="00F016BD" w:rsidP="00C40124">
      <w:pPr>
        <w:shd w:val="clear" w:color="auto" w:fill="FFFFFF"/>
        <w:spacing w:after="0" w:line="240" w:lineRule="auto"/>
        <w:rPr>
          <w:rFonts w:ascii="Times New Roman" w:eastAsia="Times New Roman" w:hAnsi="Times New Roman" w:cs="Times New Roman"/>
          <w:b/>
          <w:color w:val="1D2129"/>
          <w:sz w:val="24"/>
          <w:szCs w:val="24"/>
          <w:u w:val="single"/>
          <w:lang w:val="nl-NL"/>
        </w:rPr>
      </w:pPr>
      <w:r>
        <w:rPr>
          <w:rFonts w:ascii="Times New Roman" w:eastAsia="Times New Roman" w:hAnsi="Times New Roman" w:cs="Times New Roman"/>
          <w:b/>
          <w:color w:val="1D2129"/>
          <w:sz w:val="24"/>
          <w:szCs w:val="24"/>
          <w:lang w:val="nl-NL"/>
        </w:rPr>
        <w:t>BT3: Các yếu tố cấu thành hành vi vi phạm pháp luật? Căn cứ vào các yếu tố nàođể phân biệt các loại vi phạm pháp luật?</w:t>
      </w:r>
    </w:p>
    <w:p w:rsidR="00C40124" w:rsidRPr="00487627" w:rsidRDefault="00487627" w:rsidP="00C40124">
      <w:pPr>
        <w:shd w:val="clear" w:color="auto" w:fill="FFFFFF"/>
        <w:spacing w:after="0" w:line="240" w:lineRule="auto"/>
        <w:rPr>
          <w:rFonts w:ascii="Times New Roman" w:eastAsia="Times New Roman" w:hAnsi="Times New Roman" w:cs="Times New Roman"/>
          <w:b/>
          <w:color w:val="1D2129"/>
          <w:sz w:val="24"/>
          <w:szCs w:val="24"/>
          <w:u w:val="single"/>
          <w:lang w:val="nl-NL"/>
        </w:rPr>
      </w:pPr>
      <w:r w:rsidRPr="00487627">
        <w:rPr>
          <w:rFonts w:ascii="Times New Roman" w:eastAsia="Times New Roman" w:hAnsi="Times New Roman" w:cs="Times New Roman"/>
          <w:b/>
          <w:color w:val="1D2129"/>
          <w:sz w:val="24"/>
          <w:szCs w:val="24"/>
          <w:u w:val="single"/>
          <w:lang w:val="nl-NL"/>
        </w:rPr>
        <w:t>2. Bài tập TNKQ ôn tập nội dung đã học:</w:t>
      </w:r>
    </w:p>
    <w:p w:rsidR="00F016BD" w:rsidRPr="00F016BD" w:rsidRDefault="00F016BD" w:rsidP="00F016BD">
      <w:pPr>
        <w:pStyle w:val="NoSpacing"/>
        <w:rPr>
          <w:rFonts w:ascii="Times New Roman" w:hAnsi="Times New Roman"/>
          <w:sz w:val="24"/>
          <w:szCs w:val="24"/>
          <w:lang w:val="nl-NL"/>
        </w:rPr>
      </w:pPr>
      <w:r w:rsidRPr="00F016BD">
        <w:rPr>
          <w:rFonts w:ascii="Times New Roman" w:hAnsi="Times New Roman"/>
          <w:b/>
          <w:i/>
          <w:sz w:val="24"/>
          <w:szCs w:val="24"/>
          <w:lang w:val="nl-NL"/>
        </w:rPr>
        <w:t>Câu 1.</w:t>
      </w:r>
      <w:r w:rsidRPr="00F016BD">
        <w:rPr>
          <w:rFonts w:ascii="Times New Roman" w:hAnsi="Times New Roman"/>
          <w:sz w:val="24"/>
          <w:szCs w:val="24"/>
          <w:lang w:val="nl-NL"/>
        </w:rPr>
        <w:t xml:space="preserve"> Thực hiện pháp luật được hiểu là </w:t>
      </w:r>
    </w:p>
    <w:p w:rsidR="00F016BD" w:rsidRPr="00F016BD" w:rsidRDefault="00F016BD" w:rsidP="00F016BD">
      <w:pPr>
        <w:pStyle w:val="NoSpacing"/>
        <w:ind w:firstLine="720"/>
        <w:rPr>
          <w:rFonts w:ascii="Times New Roman" w:hAnsi="Times New Roman"/>
          <w:sz w:val="24"/>
          <w:szCs w:val="24"/>
          <w:lang w:val="nl-NL"/>
        </w:rPr>
      </w:pPr>
      <w:r w:rsidRPr="00F016BD">
        <w:rPr>
          <w:rFonts w:ascii="Times New Roman" w:hAnsi="Times New Roman"/>
          <w:sz w:val="24"/>
          <w:szCs w:val="24"/>
          <w:lang w:val="nl-NL"/>
        </w:rPr>
        <w:t xml:space="preserve">A. chấp hành pháp luật một cách nghiêm túc. </w:t>
      </w:r>
      <w:r w:rsidRPr="00F016BD">
        <w:rPr>
          <w:rFonts w:ascii="Times New Roman" w:hAnsi="Times New Roman"/>
          <w:sz w:val="24"/>
          <w:szCs w:val="24"/>
          <w:lang w:val="nl-NL"/>
        </w:rPr>
        <w:tab/>
      </w:r>
      <w:r w:rsidRPr="00F016BD">
        <w:rPr>
          <w:rFonts w:ascii="Times New Roman" w:hAnsi="Times New Roman"/>
          <w:sz w:val="24"/>
          <w:szCs w:val="24"/>
          <w:lang w:val="nl-NL"/>
        </w:rPr>
        <w:tab/>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 xml:space="preserve">B. tham gia vào các quan hệ xã hội. </w:t>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 xml:space="preserve">C. hành vi bất hợp pháp của cá nhân trong cuộc sống. </w:t>
      </w:r>
      <w:r w:rsidRPr="00AB342B">
        <w:rPr>
          <w:rFonts w:ascii="Times New Roman" w:hAnsi="Times New Roman"/>
          <w:sz w:val="24"/>
          <w:szCs w:val="24"/>
          <w:lang w:val="pt-BR"/>
        </w:rPr>
        <w:tab/>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D. làm cho những qui định pháp luật trở thành hành vi hợp pháp.</w:t>
      </w:r>
    </w:p>
    <w:p w:rsidR="00F016BD" w:rsidRPr="00AB342B" w:rsidRDefault="00F016BD" w:rsidP="00F016BD">
      <w:pPr>
        <w:pStyle w:val="NoSpacing"/>
        <w:rPr>
          <w:rFonts w:ascii="Times New Roman" w:hAnsi="Times New Roman"/>
          <w:sz w:val="24"/>
          <w:szCs w:val="24"/>
          <w:lang w:val="pt-BR"/>
        </w:rPr>
      </w:pPr>
      <w:r w:rsidRPr="00AB342B">
        <w:rPr>
          <w:rFonts w:ascii="Times New Roman" w:hAnsi="Times New Roman"/>
          <w:b/>
          <w:i/>
          <w:sz w:val="24"/>
          <w:szCs w:val="24"/>
          <w:lang w:val="pt-BR"/>
        </w:rPr>
        <w:t>Câu 2.</w:t>
      </w:r>
      <w:r w:rsidRPr="00AB342B">
        <w:rPr>
          <w:rFonts w:ascii="Times New Roman" w:hAnsi="Times New Roman"/>
          <w:sz w:val="24"/>
          <w:szCs w:val="24"/>
          <w:lang w:val="pt-BR"/>
        </w:rPr>
        <w:t xml:space="preserve"> Tuân thủ pháp luật mang tính</w:t>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A. tự giác.</w:t>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t>B. bắt buộc.</w:t>
      </w:r>
    </w:p>
    <w:p w:rsidR="00F016BD" w:rsidRPr="00AB342B" w:rsidRDefault="00F016BD" w:rsidP="00F016BD">
      <w:pPr>
        <w:pStyle w:val="NoSpacing"/>
        <w:rPr>
          <w:rFonts w:ascii="Times New Roman" w:hAnsi="Times New Roman"/>
          <w:sz w:val="24"/>
          <w:szCs w:val="24"/>
          <w:lang w:val="pt-BR"/>
        </w:rPr>
      </w:pPr>
      <w:r w:rsidRPr="00AB342B">
        <w:rPr>
          <w:rFonts w:ascii="Times New Roman" w:hAnsi="Times New Roman"/>
          <w:sz w:val="24"/>
          <w:szCs w:val="24"/>
          <w:lang w:val="pt-BR"/>
        </w:rPr>
        <w:t xml:space="preserve"> </w:t>
      </w:r>
      <w:r w:rsidRPr="00AB342B">
        <w:rPr>
          <w:rFonts w:ascii="Times New Roman" w:hAnsi="Times New Roman"/>
          <w:sz w:val="24"/>
          <w:szCs w:val="24"/>
          <w:lang w:val="pt-BR"/>
        </w:rPr>
        <w:tab/>
        <w:t>C. tự nguyện.</w:t>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t>D. không bắt buộc.</w:t>
      </w:r>
    </w:p>
    <w:p w:rsidR="00F016BD" w:rsidRPr="00AB342B" w:rsidRDefault="00F016BD" w:rsidP="00F016BD">
      <w:pPr>
        <w:pStyle w:val="NoSpacing"/>
        <w:rPr>
          <w:rFonts w:ascii="Times New Roman" w:hAnsi="Times New Roman"/>
          <w:sz w:val="24"/>
          <w:szCs w:val="24"/>
          <w:lang w:val="pt-BR"/>
        </w:rPr>
      </w:pPr>
      <w:r w:rsidRPr="00AB342B">
        <w:rPr>
          <w:rFonts w:ascii="Times New Roman" w:hAnsi="Times New Roman"/>
          <w:b/>
          <w:i/>
          <w:sz w:val="24"/>
          <w:szCs w:val="24"/>
          <w:lang w:val="pt-BR"/>
        </w:rPr>
        <w:t>Câu 3.</w:t>
      </w:r>
      <w:r w:rsidRPr="00AB342B">
        <w:rPr>
          <w:rFonts w:ascii="Times New Roman" w:hAnsi="Times New Roman"/>
          <w:sz w:val="24"/>
          <w:szCs w:val="24"/>
          <w:lang w:val="pt-BR"/>
        </w:rPr>
        <w:t xml:space="preserve"> Sử dụng pháp luật là</w:t>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A. được làm những gì pháp luật quy định.</w:t>
      </w:r>
      <w:r w:rsidRPr="00AB342B">
        <w:rPr>
          <w:rFonts w:ascii="Times New Roman" w:hAnsi="Times New Roman"/>
          <w:sz w:val="24"/>
          <w:szCs w:val="24"/>
          <w:lang w:val="pt-BR"/>
        </w:rPr>
        <w:tab/>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B. không được làm những gì pháp luật cấm.</w:t>
      </w:r>
    </w:p>
    <w:p w:rsidR="00F016BD" w:rsidRPr="00AB342B" w:rsidRDefault="00F016BD" w:rsidP="00F016BD">
      <w:pPr>
        <w:pStyle w:val="NoSpacing"/>
        <w:rPr>
          <w:rFonts w:ascii="Times New Roman" w:hAnsi="Times New Roman"/>
          <w:sz w:val="24"/>
          <w:szCs w:val="24"/>
          <w:lang w:val="pt-BR"/>
        </w:rPr>
      </w:pPr>
      <w:r w:rsidRPr="00AB342B">
        <w:rPr>
          <w:rFonts w:ascii="Times New Roman" w:hAnsi="Times New Roman"/>
          <w:sz w:val="24"/>
          <w:szCs w:val="24"/>
          <w:lang w:val="pt-BR"/>
        </w:rPr>
        <w:t xml:space="preserve"> </w:t>
      </w:r>
      <w:r w:rsidRPr="00AB342B">
        <w:rPr>
          <w:rFonts w:ascii="Times New Roman" w:hAnsi="Times New Roman"/>
          <w:sz w:val="24"/>
          <w:szCs w:val="24"/>
          <w:lang w:val="pt-BR"/>
        </w:rPr>
        <w:tab/>
        <w:t>C. phải làm những gì pháp luật quy định.</w:t>
      </w:r>
      <w:r w:rsidRPr="00AB342B">
        <w:rPr>
          <w:rFonts w:ascii="Times New Roman" w:hAnsi="Times New Roman"/>
          <w:sz w:val="24"/>
          <w:szCs w:val="24"/>
          <w:lang w:val="pt-BR"/>
        </w:rPr>
        <w:tab/>
      </w:r>
    </w:p>
    <w:p w:rsidR="00F016BD" w:rsidRPr="00AB342B" w:rsidRDefault="00F016BD" w:rsidP="00F016BD">
      <w:pPr>
        <w:pStyle w:val="NoSpacing"/>
        <w:rPr>
          <w:rFonts w:ascii="Times New Roman" w:hAnsi="Times New Roman"/>
          <w:sz w:val="24"/>
          <w:szCs w:val="24"/>
          <w:lang w:val="pt-BR"/>
        </w:rPr>
      </w:pPr>
      <w:r>
        <w:rPr>
          <w:rFonts w:ascii="Times New Roman" w:hAnsi="Times New Roman"/>
          <w:sz w:val="24"/>
          <w:szCs w:val="24"/>
          <w:lang w:val="pt-BR"/>
        </w:rPr>
        <w:t xml:space="preserve">            </w:t>
      </w:r>
      <w:r w:rsidRPr="00AB342B">
        <w:rPr>
          <w:rFonts w:ascii="Times New Roman" w:hAnsi="Times New Roman"/>
          <w:sz w:val="24"/>
          <w:szCs w:val="24"/>
          <w:lang w:val="pt-BR"/>
        </w:rPr>
        <w:t>D. không cần làm những gì pháp luật quy định.</w:t>
      </w:r>
    </w:p>
    <w:p w:rsidR="00F016BD" w:rsidRPr="00AB342B" w:rsidRDefault="00F016BD" w:rsidP="00F016BD">
      <w:pPr>
        <w:pStyle w:val="NoSpacing"/>
        <w:rPr>
          <w:rFonts w:ascii="Times New Roman" w:hAnsi="Times New Roman"/>
          <w:sz w:val="24"/>
          <w:szCs w:val="24"/>
          <w:shd w:val="clear" w:color="auto" w:fill="FFFFFF"/>
          <w:lang w:val="pt-BR"/>
        </w:rPr>
      </w:pPr>
      <w:r w:rsidRPr="00AB342B">
        <w:rPr>
          <w:rFonts w:ascii="Times New Roman" w:hAnsi="Times New Roman"/>
          <w:b/>
          <w:bCs/>
          <w:i/>
          <w:sz w:val="24"/>
          <w:szCs w:val="24"/>
          <w:shd w:val="clear" w:color="auto" w:fill="FFFFFF"/>
          <w:lang w:val="pt-BR"/>
        </w:rPr>
        <w:t>Câu 4.</w:t>
      </w:r>
      <w:r w:rsidRPr="00AB342B">
        <w:rPr>
          <w:rFonts w:ascii="Times New Roman" w:hAnsi="Times New Roman"/>
          <w:bCs/>
          <w:sz w:val="24"/>
          <w:szCs w:val="24"/>
          <w:shd w:val="clear" w:color="auto" w:fill="FFFFFF"/>
          <w:lang w:val="pt-BR"/>
        </w:rPr>
        <w:t xml:space="preserve"> Trách nhiệm pháp lý là trách nhiệm của</w:t>
      </w:r>
      <w:r w:rsidRPr="00AB342B">
        <w:rPr>
          <w:rFonts w:ascii="Times New Roman" w:hAnsi="Times New Roman"/>
          <w:sz w:val="24"/>
          <w:szCs w:val="24"/>
          <w:lang w:val="pt-BR"/>
        </w:rPr>
        <w:t> </w:t>
      </w:r>
    </w:p>
    <w:p w:rsidR="00F016BD" w:rsidRPr="00AB342B" w:rsidRDefault="00F016BD" w:rsidP="00F016BD">
      <w:pPr>
        <w:pStyle w:val="NoSpacing"/>
        <w:numPr>
          <w:ilvl w:val="0"/>
          <w:numId w:val="3"/>
        </w:numPr>
        <w:rPr>
          <w:rFonts w:ascii="Times New Roman" w:hAnsi="Times New Roman"/>
          <w:sz w:val="24"/>
          <w:szCs w:val="24"/>
          <w:shd w:val="clear" w:color="auto" w:fill="FFFFFF"/>
          <w:lang w:val="pt-BR"/>
        </w:rPr>
      </w:pPr>
      <w:r w:rsidRPr="00AB342B">
        <w:rPr>
          <w:rFonts w:ascii="Times New Roman" w:hAnsi="Times New Roman"/>
          <w:sz w:val="24"/>
          <w:szCs w:val="24"/>
          <w:shd w:val="clear" w:color="auto" w:fill="FFFFFF"/>
          <w:lang w:val="pt-BR"/>
        </w:rPr>
        <w:t>mọi người.</w:t>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t>B.</w:t>
      </w:r>
      <w:r w:rsidRPr="00AB342B">
        <w:rPr>
          <w:rFonts w:ascii="Times New Roman" w:hAnsi="Times New Roman"/>
          <w:sz w:val="24"/>
          <w:szCs w:val="24"/>
          <w:lang w:val="pt-BR"/>
        </w:rPr>
        <w:t> </w:t>
      </w:r>
      <w:r w:rsidRPr="00AB342B">
        <w:rPr>
          <w:rFonts w:ascii="Times New Roman" w:hAnsi="Times New Roman"/>
          <w:sz w:val="24"/>
          <w:szCs w:val="24"/>
          <w:shd w:val="clear" w:color="auto" w:fill="FFFFFF"/>
          <w:lang w:val="pt-BR"/>
        </w:rPr>
        <w:t>chỉ những người có đủ 18 tuổi trở lên.</w:t>
      </w:r>
    </w:p>
    <w:p w:rsidR="00F016BD" w:rsidRPr="00AB342B" w:rsidRDefault="00F016BD" w:rsidP="00F016BD">
      <w:pPr>
        <w:pStyle w:val="NoSpacing"/>
        <w:ind w:left="720"/>
        <w:rPr>
          <w:rFonts w:ascii="Times New Roman" w:hAnsi="Times New Roman"/>
          <w:sz w:val="24"/>
          <w:szCs w:val="24"/>
          <w:shd w:val="clear" w:color="auto" w:fill="FFFFFF"/>
          <w:lang w:val="pt-BR"/>
        </w:rPr>
      </w:pPr>
      <w:r w:rsidRPr="00AB342B">
        <w:rPr>
          <w:rFonts w:ascii="Times New Roman" w:hAnsi="Times New Roman"/>
          <w:sz w:val="24"/>
          <w:szCs w:val="24"/>
          <w:shd w:val="clear" w:color="auto" w:fill="FFFFFF"/>
          <w:lang w:val="pt-BR"/>
        </w:rPr>
        <w:t>C.</w:t>
      </w:r>
      <w:r w:rsidRPr="00AB342B">
        <w:rPr>
          <w:rFonts w:ascii="Times New Roman" w:hAnsi="Times New Roman"/>
          <w:sz w:val="24"/>
          <w:szCs w:val="24"/>
          <w:lang w:val="pt-BR"/>
        </w:rPr>
        <w:t> </w:t>
      </w:r>
      <w:r w:rsidRPr="00AB342B">
        <w:rPr>
          <w:rFonts w:ascii="Times New Roman" w:hAnsi="Times New Roman"/>
          <w:sz w:val="24"/>
          <w:szCs w:val="24"/>
          <w:shd w:val="clear" w:color="auto" w:fill="FFFFFF"/>
          <w:lang w:val="pt-BR"/>
        </w:rPr>
        <w:t>chủ thể vi phạm pháp luật.</w:t>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r>
      <w:r w:rsidRPr="00AB342B">
        <w:rPr>
          <w:rFonts w:ascii="Times New Roman" w:hAnsi="Times New Roman"/>
          <w:sz w:val="24"/>
          <w:szCs w:val="24"/>
          <w:shd w:val="clear" w:color="auto" w:fill="FFFFFF"/>
          <w:lang w:val="pt-BR"/>
        </w:rPr>
        <w:tab/>
        <w:t>D.</w:t>
      </w:r>
      <w:r w:rsidRPr="00AB342B">
        <w:rPr>
          <w:rFonts w:ascii="Times New Roman" w:hAnsi="Times New Roman"/>
          <w:sz w:val="24"/>
          <w:szCs w:val="24"/>
          <w:lang w:val="pt-BR"/>
        </w:rPr>
        <w:t> </w:t>
      </w:r>
      <w:r w:rsidRPr="00AB342B">
        <w:rPr>
          <w:rFonts w:ascii="Times New Roman" w:hAnsi="Times New Roman"/>
          <w:sz w:val="24"/>
          <w:szCs w:val="24"/>
          <w:shd w:val="clear" w:color="auto" w:fill="FFFFFF"/>
          <w:lang w:val="pt-BR"/>
        </w:rPr>
        <w:t>người có hành vi không hợp đạo đức.</w:t>
      </w:r>
    </w:p>
    <w:p w:rsidR="00F016BD" w:rsidRPr="00AB342B" w:rsidRDefault="00F016BD" w:rsidP="00F016BD">
      <w:pPr>
        <w:pStyle w:val="NoSpacing"/>
        <w:rPr>
          <w:rFonts w:ascii="Times New Roman" w:hAnsi="Times New Roman"/>
          <w:sz w:val="24"/>
          <w:szCs w:val="24"/>
          <w:lang w:val="pt-BR"/>
        </w:rPr>
      </w:pPr>
      <w:r w:rsidRPr="00AB342B">
        <w:rPr>
          <w:rFonts w:ascii="Times New Roman" w:hAnsi="Times New Roman"/>
          <w:b/>
          <w:i/>
          <w:sz w:val="24"/>
          <w:szCs w:val="24"/>
          <w:lang w:val="pt-BR"/>
        </w:rPr>
        <w:t>Câu 5.</w:t>
      </w:r>
      <w:r w:rsidRPr="00AB342B">
        <w:rPr>
          <w:rFonts w:ascii="Times New Roman" w:hAnsi="Times New Roman"/>
          <w:sz w:val="24"/>
          <w:szCs w:val="24"/>
          <w:lang w:val="pt-BR"/>
        </w:rPr>
        <w:t xml:space="preserve"> Dấu hiệu nào dưới đây là dấu hiệu cơ bản cấu thành vi phạm pháp luật?</w:t>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A. Hành vi trái pháp luật.</w:t>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t>B. Hành vi vi phạm pháp luật.</w:t>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C. Hành vi bất hợp pháp.</w:t>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t xml:space="preserve">D. Hành vi sai trái. </w:t>
      </w:r>
    </w:p>
    <w:p w:rsidR="00F016BD" w:rsidRPr="00AB342B" w:rsidRDefault="00F016BD" w:rsidP="00F016BD">
      <w:pPr>
        <w:pStyle w:val="NoSpacing"/>
        <w:rPr>
          <w:rFonts w:ascii="Times New Roman" w:hAnsi="Times New Roman"/>
          <w:b/>
          <w:sz w:val="24"/>
          <w:szCs w:val="24"/>
          <w:lang w:val="pt-BR"/>
        </w:rPr>
      </w:pPr>
      <w:r w:rsidRPr="00AB342B">
        <w:rPr>
          <w:rFonts w:ascii="Times New Roman" w:hAnsi="Times New Roman"/>
          <w:b/>
          <w:i/>
          <w:sz w:val="24"/>
          <w:szCs w:val="24"/>
          <w:lang w:val="pt-BR"/>
        </w:rPr>
        <w:t>Câu 6.</w:t>
      </w:r>
      <w:r w:rsidRPr="00AB342B">
        <w:rPr>
          <w:rFonts w:ascii="Times New Roman" w:hAnsi="Times New Roman"/>
          <w:sz w:val="24"/>
          <w:szCs w:val="24"/>
          <w:lang w:val="pt-BR"/>
        </w:rPr>
        <w:t xml:space="preserve"> Cá nhân không làm những điều mà pháp luật cấm là đang</w:t>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A. sử dụng pháp luật.</w:t>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t>B. tuân thủ pháp luật.</w:t>
      </w:r>
    </w:p>
    <w:p w:rsidR="00F016BD" w:rsidRPr="00AB342B" w:rsidRDefault="00F016BD" w:rsidP="00F016BD">
      <w:pPr>
        <w:pStyle w:val="NoSpacing"/>
        <w:ind w:firstLine="720"/>
        <w:rPr>
          <w:rFonts w:ascii="Times New Roman" w:hAnsi="Times New Roman"/>
          <w:sz w:val="24"/>
          <w:szCs w:val="24"/>
          <w:lang w:val="pt-BR"/>
        </w:rPr>
      </w:pPr>
      <w:r w:rsidRPr="00AB342B">
        <w:rPr>
          <w:rFonts w:ascii="Times New Roman" w:hAnsi="Times New Roman"/>
          <w:sz w:val="24"/>
          <w:szCs w:val="24"/>
          <w:lang w:val="pt-BR"/>
        </w:rPr>
        <w:t>C. thi hành pháp luật.</w:t>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r>
      <w:r w:rsidRPr="00AB342B">
        <w:rPr>
          <w:rFonts w:ascii="Times New Roman" w:hAnsi="Times New Roman"/>
          <w:sz w:val="24"/>
          <w:szCs w:val="24"/>
          <w:lang w:val="pt-BR"/>
        </w:rPr>
        <w:tab/>
        <w:t>D. áp dụng pháp luật.</w:t>
      </w:r>
    </w:p>
    <w:p w:rsidR="0000396C" w:rsidRPr="0000396C" w:rsidRDefault="00F016BD" w:rsidP="0000396C">
      <w:pPr>
        <w:pStyle w:val="NoSpacing"/>
        <w:ind w:left="993" w:hanging="993"/>
        <w:rPr>
          <w:rStyle w:val="Strong"/>
          <w:rFonts w:ascii="Times New Roman" w:hAnsi="Times New Roman"/>
          <w:b w:val="0"/>
          <w:sz w:val="24"/>
          <w:szCs w:val="24"/>
          <w:lang w:val="pt-BR"/>
        </w:rPr>
      </w:pPr>
      <w:r w:rsidRPr="00D95AAD">
        <w:rPr>
          <w:rStyle w:val="Strong"/>
          <w:rFonts w:ascii="Times New Roman" w:hAnsi="Times New Roman"/>
          <w:i/>
          <w:sz w:val="24"/>
          <w:szCs w:val="24"/>
          <w:lang w:val="pt-BR"/>
        </w:rPr>
        <w:t>Câu 7.</w:t>
      </w:r>
      <w:r w:rsidRPr="0000396C">
        <w:rPr>
          <w:rStyle w:val="Strong"/>
          <w:rFonts w:ascii="Times New Roman" w:hAnsi="Times New Roman"/>
          <w:b w:val="0"/>
          <w:sz w:val="24"/>
          <w:szCs w:val="24"/>
          <w:lang w:val="pt-BR"/>
        </w:rPr>
        <w:t xml:space="preserve"> Quá trình thực hiện pháp luật chỉ đạt hiệu quả</w:t>
      </w:r>
      <w:r w:rsidR="0000396C" w:rsidRPr="0000396C">
        <w:rPr>
          <w:rStyle w:val="Strong"/>
          <w:rFonts w:ascii="Times New Roman" w:hAnsi="Times New Roman"/>
          <w:b w:val="0"/>
          <w:sz w:val="24"/>
          <w:szCs w:val="24"/>
          <w:lang w:val="pt-BR"/>
        </w:rPr>
        <w:t xml:space="preserve"> cao khi</w:t>
      </w:r>
    </w:p>
    <w:p w:rsidR="00F016BD" w:rsidRPr="0000396C" w:rsidRDefault="00F016BD" w:rsidP="0000396C">
      <w:pPr>
        <w:pStyle w:val="NoSpacing"/>
        <w:ind w:left="993" w:hanging="273"/>
        <w:rPr>
          <w:rStyle w:val="Strong"/>
          <w:rFonts w:ascii="Times New Roman" w:hAnsi="Times New Roman"/>
          <w:b w:val="0"/>
          <w:sz w:val="24"/>
          <w:szCs w:val="24"/>
          <w:lang w:val="pt-BR"/>
        </w:rPr>
      </w:pPr>
      <w:r w:rsidRPr="0000396C">
        <w:rPr>
          <w:rStyle w:val="Strong"/>
          <w:rFonts w:ascii="Times New Roman" w:hAnsi="Times New Roman"/>
          <w:b w:val="0"/>
          <w:sz w:val="24"/>
          <w:szCs w:val="24"/>
          <w:lang w:val="pt-BR"/>
        </w:rPr>
        <w:t xml:space="preserve">A. chủ thể tham gia quan hệ pháp luật chủ động, tự giác thực hiện đúng đắn </w:t>
      </w:r>
      <w:r w:rsidR="0000396C" w:rsidRPr="0000396C">
        <w:rPr>
          <w:rStyle w:val="Strong"/>
          <w:rFonts w:ascii="Times New Roman" w:hAnsi="Times New Roman"/>
          <w:b w:val="0"/>
          <w:sz w:val="24"/>
          <w:szCs w:val="24"/>
          <w:lang w:val="pt-BR"/>
        </w:rPr>
        <w:t xml:space="preserve">  </w:t>
      </w:r>
      <w:r w:rsidRPr="0000396C">
        <w:rPr>
          <w:rStyle w:val="Strong"/>
          <w:rFonts w:ascii="Times New Roman" w:hAnsi="Times New Roman"/>
          <w:b w:val="0"/>
          <w:sz w:val="24"/>
          <w:szCs w:val="24"/>
          <w:lang w:val="pt-BR"/>
        </w:rPr>
        <w:t>quyền, nghĩa vụ của mình theo Hiến pháp, pháp luật.</w:t>
      </w:r>
    </w:p>
    <w:p w:rsidR="00F016BD" w:rsidRPr="0000396C" w:rsidRDefault="00F016BD" w:rsidP="00F016BD">
      <w:pPr>
        <w:pStyle w:val="NoSpacing"/>
        <w:ind w:firstLine="720"/>
        <w:rPr>
          <w:rStyle w:val="Strong"/>
          <w:rFonts w:ascii="Times New Roman" w:hAnsi="Times New Roman"/>
          <w:b w:val="0"/>
          <w:bCs w:val="0"/>
          <w:sz w:val="24"/>
          <w:szCs w:val="24"/>
          <w:shd w:val="clear" w:color="auto" w:fill="FFFFFF"/>
          <w:lang w:val="pt-BR"/>
        </w:rPr>
      </w:pPr>
      <w:r w:rsidRPr="0000396C">
        <w:rPr>
          <w:rStyle w:val="Strong"/>
          <w:rFonts w:ascii="Times New Roman" w:hAnsi="Times New Roman"/>
          <w:b w:val="0"/>
          <w:sz w:val="24"/>
          <w:szCs w:val="24"/>
          <w:lang w:val="pt-BR"/>
        </w:rPr>
        <w:t>B. lực lượng bảo vệ pháp luật xử lý nghiêm minh những hành vi vi phạm.</w:t>
      </w:r>
    </w:p>
    <w:p w:rsidR="00F016BD" w:rsidRPr="0000396C" w:rsidRDefault="00F016BD" w:rsidP="00F016BD">
      <w:pPr>
        <w:pStyle w:val="NoSpacing"/>
        <w:ind w:firstLine="720"/>
        <w:rPr>
          <w:rStyle w:val="Strong"/>
          <w:rFonts w:ascii="Times New Roman" w:hAnsi="Times New Roman"/>
          <w:b w:val="0"/>
          <w:sz w:val="24"/>
          <w:szCs w:val="24"/>
          <w:lang w:val="pt-BR"/>
        </w:rPr>
      </w:pPr>
      <w:r w:rsidRPr="0000396C">
        <w:rPr>
          <w:rStyle w:val="Strong"/>
          <w:rFonts w:ascii="Times New Roman" w:hAnsi="Times New Roman"/>
          <w:b w:val="0"/>
          <w:sz w:val="24"/>
          <w:szCs w:val="24"/>
          <w:lang w:val="pt-BR"/>
        </w:rPr>
        <w:t>C. làm tốt công tác tuyên truyền, giáo dục pháp luật.</w:t>
      </w:r>
    </w:p>
    <w:p w:rsidR="00F016BD" w:rsidRPr="0000396C" w:rsidRDefault="00F016BD" w:rsidP="00F016BD">
      <w:pPr>
        <w:pStyle w:val="NoSpacing"/>
        <w:ind w:firstLine="720"/>
        <w:rPr>
          <w:rStyle w:val="Strong"/>
          <w:rFonts w:ascii="Times New Roman" w:hAnsi="Times New Roman"/>
          <w:b w:val="0"/>
          <w:sz w:val="24"/>
          <w:szCs w:val="24"/>
          <w:lang w:val="pt-BR"/>
        </w:rPr>
      </w:pPr>
      <w:r w:rsidRPr="0000396C">
        <w:rPr>
          <w:rStyle w:val="Strong"/>
          <w:rFonts w:ascii="Times New Roman" w:hAnsi="Times New Roman"/>
          <w:b w:val="0"/>
          <w:sz w:val="24"/>
          <w:szCs w:val="24"/>
          <w:lang w:val="pt-BR"/>
        </w:rPr>
        <w:t>D. nhà nước có hệ thống pháp luật đồng bộ.</w:t>
      </w:r>
    </w:p>
    <w:p w:rsidR="00F016BD" w:rsidRPr="0000396C" w:rsidRDefault="00F016BD" w:rsidP="00F016BD">
      <w:pPr>
        <w:pStyle w:val="NoSpacing"/>
        <w:rPr>
          <w:rStyle w:val="Strong"/>
          <w:rFonts w:ascii="Times New Roman" w:hAnsi="Times New Roman"/>
          <w:b w:val="0"/>
          <w:sz w:val="24"/>
          <w:szCs w:val="24"/>
          <w:lang w:val="pt-BR"/>
        </w:rPr>
      </w:pPr>
      <w:r w:rsidRPr="00D95AAD">
        <w:rPr>
          <w:rStyle w:val="Strong"/>
          <w:rFonts w:ascii="Times New Roman" w:hAnsi="Times New Roman"/>
          <w:i/>
          <w:sz w:val="24"/>
          <w:szCs w:val="24"/>
          <w:lang w:val="pt-BR"/>
        </w:rPr>
        <w:t>Câu 8.</w:t>
      </w:r>
      <w:r w:rsidRPr="0000396C">
        <w:rPr>
          <w:rStyle w:val="Strong"/>
          <w:rFonts w:ascii="Times New Roman" w:hAnsi="Times New Roman"/>
          <w:b w:val="0"/>
          <w:sz w:val="24"/>
          <w:szCs w:val="24"/>
          <w:lang w:val="pt-BR"/>
        </w:rPr>
        <w:t xml:space="preserve"> Ông A là người có thu nhập, hằng năm ông A chủ động đến cơ quan thuế để nộp thuế thu nhập cá nhân. Trong trường hợp này ông A đã</w:t>
      </w:r>
      <w:r w:rsidRPr="0000396C">
        <w:rPr>
          <w:rStyle w:val="Strong"/>
          <w:rFonts w:ascii="Times New Roman" w:hAnsi="Times New Roman"/>
          <w:b w:val="0"/>
          <w:sz w:val="24"/>
          <w:szCs w:val="24"/>
          <w:lang w:val="pt-BR"/>
        </w:rPr>
        <w:br/>
      </w:r>
      <w:r w:rsidRPr="0000396C">
        <w:rPr>
          <w:rStyle w:val="Strong"/>
          <w:rFonts w:ascii="Times New Roman" w:hAnsi="Times New Roman"/>
          <w:b w:val="0"/>
          <w:sz w:val="24"/>
          <w:szCs w:val="24"/>
          <w:lang w:val="pt-BR"/>
        </w:rPr>
        <w:lastRenderedPageBreak/>
        <w:t xml:space="preserve">           A. sử dụng pháp luật.</w:t>
      </w:r>
      <w:r w:rsidRPr="0000396C">
        <w:rPr>
          <w:rStyle w:val="Strong"/>
          <w:rFonts w:ascii="Times New Roman" w:hAnsi="Times New Roman"/>
          <w:b w:val="0"/>
          <w:sz w:val="24"/>
          <w:szCs w:val="24"/>
          <w:lang w:val="pt-BR"/>
        </w:rPr>
        <w:tab/>
      </w:r>
      <w:r w:rsidRPr="0000396C">
        <w:rPr>
          <w:rStyle w:val="Strong"/>
          <w:rFonts w:ascii="Times New Roman" w:hAnsi="Times New Roman"/>
          <w:b w:val="0"/>
          <w:sz w:val="24"/>
          <w:szCs w:val="24"/>
          <w:lang w:val="pt-BR"/>
        </w:rPr>
        <w:tab/>
      </w:r>
      <w:r w:rsidRPr="0000396C">
        <w:rPr>
          <w:rStyle w:val="Strong"/>
          <w:rFonts w:ascii="Times New Roman" w:hAnsi="Times New Roman"/>
          <w:b w:val="0"/>
          <w:sz w:val="24"/>
          <w:szCs w:val="24"/>
          <w:lang w:val="pt-BR"/>
        </w:rPr>
        <w:tab/>
      </w:r>
      <w:r w:rsidRPr="0000396C">
        <w:rPr>
          <w:rStyle w:val="Strong"/>
          <w:rFonts w:ascii="Times New Roman" w:hAnsi="Times New Roman"/>
          <w:b w:val="0"/>
          <w:sz w:val="24"/>
          <w:szCs w:val="24"/>
          <w:lang w:val="pt-BR"/>
        </w:rPr>
        <w:tab/>
      </w:r>
      <w:r w:rsidRPr="0000396C">
        <w:rPr>
          <w:rStyle w:val="Strong"/>
          <w:rFonts w:ascii="Times New Roman" w:hAnsi="Times New Roman"/>
          <w:b w:val="0"/>
          <w:sz w:val="24"/>
          <w:szCs w:val="24"/>
          <w:lang w:val="pt-BR"/>
        </w:rPr>
        <w:tab/>
        <w:t>B. tuân thủ pháp luật.</w:t>
      </w:r>
      <w:r w:rsidRPr="0000396C">
        <w:rPr>
          <w:rStyle w:val="Strong"/>
          <w:rFonts w:ascii="Times New Roman" w:hAnsi="Times New Roman"/>
          <w:b w:val="0"/>
          <w:sz w:val="24"/>
          <w:szCs w:val="24"/>
          <w:lang w:val="pt-BR"/>
        </w:rPr>
        <w:br/>
        <w:t xml:space="preserve">           C. thi hành pháp luậ</w:t>
      </w:r>
      <w:r w:rsidR="0000396C" w:rsidRPr="0000396C">
        <w:rPr>
          <w:rStyle w:val="Strong"/>
          <w:rFonts w:ascii="Times New Roman" w:hAnsi="Times New Roman"/>
          <w:b w:val="0"/>
          <w:sz w:val="24"/>
          <w:szCs w:val="24"/>
          <w:lang w:val="pt-BR"/>
        </w:rPr>
        <w:t>t.</w:t>
      </w:r>
      <w:r w:rsidR="0000396C" w:rsidRPr="0000396C">
        <w:rPr>
          <w:rStyle w:val="Strong"/>
          <w:rFonts w:ascii="Times New Roman" w:hAnsi="Times New Roman"/>
          <w:b w:val="0"/>
          <w:sz w:val="24"/>
          <w:szCs w:val="24"/>
          <w:lang w:val="pt-BR"/>
        </w:rPr>
        <w:tab/>
      </w:r>
      <w:r w:rsidR="0000396C" w:rsidRPr="0000396C">
        <w:rPr>
          <w:rStyle w:val="Strong"/>
          <w:rFonts w:ascii="Times New Roman" w:hAnsi="Times New Roman"/>
          <w:b w:val="0"/>
          <w:sz w:val="24"/>
          <w:szCs w:val="24"/>
          <w:lang w:val="pt-BR"/>
        </w:rPr>
        <w:tab/>
      </w:r>
      <w:r w:rsidR="0000396C" w:rsidRPr="0000396C">
        <w:rPr>
          <w:rStyle w:val="Strong"/>
          <w:rFonts w:ascii="Times New Roman" w:hAnsi="Times New Roman"/>
          <w:b w:val="0"/>
          <w:sz w:val="24"/>
          <w:szCs w:val="24"/>
          <w:lang w:val="pt-BR"/>
        </w:rPr>
        <w:tab/>
      </w:r>
      <w:r w:rsidR="0000396C" w:rsidRPr="0000396C">
        <w:rPr>
          <w:rStyle w:val="Strong"/>
          <w:rFonts w:ascii="Times New Roman" w:hAnsi="Times New Roman"/>
          <w:b w:val="0"/>
          <w:sz w:val="24"/>
          <w:szCs w:val="24"/>
          <w:lang w:val="pt-BR"/>
        </w:rPr>
        <w:tab/>
      </w:r>
      <w:r w:rsidR="00366A11">
        <w:rPr>
          <w:rStyle w:val="Strong"/>
          <w:rFonts w:ascii="Times New Roman" w:hAnsi="Times New Roman"/>
          <w:b w:val="0"/>
          <w:sz w:val="24"/>
          <w:szCs w:val="24"/>
          <w:lang w:val="pt-BR"/>
        </w:rPr>
        <w:tab/>
      </w:r>
      <w:r w:rsidRPr="0000396C">
        <w:rPr>
          <w:rStyle w:val="Strong"/>
          <w:rFonts w:ascii="Times New Roman" w:hAnsi="Times New Roman"/>
          <w:b w:val="0"/>
          <w:sz w:val="24"/>
          <w:szCs w:val="24"/>
          <w:lang w:val="pt-BR"/>
        </w:rPr>
        <w:t>D. áp dụng pháp luật.</w:t>
      </w:r>
    </w:p>
    <w:p w:rsidR="00F016BD" w:rsidRPr="007E617D" w:rsidRDefault="00F016BD" w:rsidP="00F016BD">
      <w:pPr>
        <w:pStyle w:val="NoSpacing"/>
        <w:rPr>
          <w:rFonts w:ascii="Times New Roman" w:hAnsi="Times New Roman"/>
          <w:sz w:val="24"/>
          <w:szCs w:val="24"/>
          <w:lang w:val="fr-FR"/>
        </w:rPr>
      </w:pPr>
      <w:r w:rsidRPr="00AB342B">
        <w:rPr>
          <w:rFonts w:ascii="Times New Roman" w:hAnsi="Times New Roman"/>
          <w:b/>
          <w:i/>
          <w:sz w:val="24"/>
          <w:szCs w:val="24"/>
          <w:lang w:val="pt-BR"/>
        </w:rPr>
        <w:t>Câu 9.</w:t>
      </w:r>
      <w:r w:rsidRPr="00AB342B">
        <w:rPr>
          <w:rFonts w:ascii="Times New Roman" w:hAnsi="Times New Roman"/>
          <w:sz w:val="24"/>
          <w:szCs w:val="24"/>
          <w:lang w:val="pt-BR"/>
        </w:rPr>
        <w:t xml:space="preserve"> </w:t>
      </w:r>
      <w:r w:rsidRPr="007E617D">
        <w:rPr>
          <w:rFonts w:ascii="Times New Roman" w:hAnsi="Times New Roman"/>
          <w:sz w:val="24"/>
          <w:szCs w:val="24"/>
          <w:lang w:val="fr-FR"/>
        </w:rPr>
        <w:t>Đối tượng nào dưới đây phải chịu trách nhiệm hình sự về tội phạm rất nghiêm trọng do cố ý hoặc tội phạm đặc biệt nghiêm trọng ?</w:t>
      </w:r>
    </w:p>
    <w:p w:rsidR="00F016BD" w:rsidRPr="00AB342B" w:rsidRDefault="00F016BD" w:rsidP="00F016BD">
      <w:pPr>
        <w:pStyle w:val="NoSpacing"/>
        <w:ind w:firstLine="720"/>
        <w:rPr>
          <w:rFonts w:ascii="Times New Roman" w:hAnsi="Times New Roman"/>
          <w:sz w:val="24"/>
          <w:szCs w:val="24"/>
          <w:lang w:val="fr-FR"/>
        </w:rPr>
      </w:pPr>
      <w:r w:rsidRPr="007E617D">
        <w:rPr>
          <w:rFonts w:ascii="Times New Roman" w:hAnsi="Times New Roman"/>
          <w:sz w:val="24"/>
          <w:szCs w:val="24"/>
          <w:lang w:val="fr-FR"/>
        </w:rPr>
        <w:t xml:space="preserve">A. </w:t>
      </w:r>
      <w:r w:rsidRPr="00AB342B">
        <w:rPr>
          <w:rFonts w:ascii="Times New Roman" w:hAnsi="Times New Roman"/>
          <w:sz w:val="24"/>
          <w:szCs w:val="24"/>
          <w:lang w:val="fr-FR"/>
        </w:rPr>
        <w:t>Người từ đủ 14 tuổi trở lên nhưng chưa đủ 16 tuổi.</w:t>
      </w:r>
      <w:r w:rsidRPr="00AB342B">
        <w:rPr>
          <w:rFonts w:ascii="Times New Roman" w:hAnsi="Times New Roman"/>
          <w:sz w:val="24"/>
          <w:szCs w:val="24"/>
          <w:lang w:val="fr-FR"/>
        </w:rPr>
        <w:tab/>
      </w:r>
      <w:r w:rsidRPr="00AB342B">
        <w:rPr>
          <w:rFonts w:ascii="Times New Roman" w:hAnsi="Times New Roman"/>
          <w:sz w:val="24"/>
          <w:szCs w:val="24"/>
          <w:lang w:val="fr-FR"/>
        </w:rPr>
        <w:tab/>
      </w:r>
      <w:r w:rsidRPr="00AB342B">
        <w:rPr>
          <w:rFonts w:ascii="Times New Roman" w:hAnsi="Times New Roman"/>
          <w:sz w:val="24"/>
          <w:szCs w:val="24"/>
          <w:lang w:val="fr-FR"/>
        </w:rPr>
        <w:tab/>
      </w:r>
    </w:p>
    <w:p w:rsidR="00F016BD" w:rsidRPr="00AB342B" w:rsidRDefault="00F016BD" w:rsidP="00F016BD">
      <w:pPr>
        <w:pStyle w:val="NoSpacing"/>
        <w:ind w:firstLine="720"/>
        <w:rPr>
          <w:rFonts w:ascii="Times New Roman" w:hAnsi="Times New Roman"/>
          <w:sz w:val="24"/>
          <w:szCs w:val="24"/>
          <w:lang w:val="fr-FR"/>
        </w:rPr>
      </w:pPr>
      <w:r w:rsidRPr="00AB342B">
        <w:rPr>
          <w:rFonts w:ascii="Times New Roman" w:hAnsi="Times New Roman"/>
          <w:sz w:val="24"/>
          <w:szCs w:val="24"/>
          <w:lang w:val="fr-FR"/>
        </w:rPr>
        <w:t>B. Người từ đủ 14 tuổi trở lên nhưng chưa đủ 18 tuổi.</w:t>
      </w:r>
      <w:r w:rsidRPr="00AB342B">
        <w:rPr>
          <w:rFonts w:ascii="Times New Roman" w:hAnsi="Times New Roman"/>
          <w:sz w:val="24"/>
          <w:szCs w:val="24"/>
          <w:lang w:val="fr-FR"/>
        </w:rPr>
        <w:tab/>
      </w:r>
    </w:p>
    <w:p w:rsidR="00F016BD" w:rsidRPr="00AB342B" w:rsidRDefault="00F016BD" w:rsidP="00F016BD">
      <w:pPr>
        <w:pStyle w:val="NoSpacing"/>
        <w:ind w:firstLine="720"/>
        <w:rPr>
          <w:rFonts w:ascii="Times New Roman" w:hAnsi="Times New Roman"/>
          <w:sz w:val="24"/>
          <w:szCs w:val="24"/>
          <w:lang w:val="fr-FR"/>
        </w:rPr>
      </w:pPr>
      <w:r w:rsidRPr="00AB342B">
        <w:rPr>
          <w:rFonts w:ascii="Times New Roman" w:hAnsi="Times New Roman"/>
          <w:sz w:val="24"/>
          <w:szCs w:val="24"/>
          <w:lang w:val="fr-FR"/>
        </w:rPr>
        <w:t>C. Người từ đủ 12 tuổi trở lên nhưng chưa đủ 16 tuổi.</w:t>
      </w:r>
      <w:r w:rsidRPr="00AB342B">
        <w:rPr>
          <w:rFonts w:ascii="Times New Roman" w:hAnsi="Times New Roman"/>
          <w:sz w:val="24"/>
          <w:szCs w:val="24"/>
          <w:lang w:val="fr-FR"/>
        </w:rPr>
        <w:tab/>
      </w:r>
      <w:r w:rsidRPr="00AB342B">
        <w:rPr>
          <w:rFonts w:ascii="Times New Roman" w:hAnsi="Times New Roman"/>
          <w:sz w:val="24"/>
          <w:szCs w:val="24"/>
          <w:lang w:val="fr-FR"/>
        </w:rPr>
        <w:tab/>
      </w:r>
      <w:r w:rsidRPr="00AB342B">
        <w:rPr>
          <w:rFonts w:ascii="Times New Roman" w:hAnsi="Times New Roman"/>
          <w:sz w:val="24"/>
          <w:szCs w:val="24"/>
          <w:lang w:val="fr-FR"/>
        </w:rPr>
        <w:tab/>
      </w:r>
      <w:r w:rsidRPr="00AB342B">
        <w:rPr>
          <w:rFonts w:ascii="Times New Roman" w:hAnsi="Times New Roman"/>
          <w:sz w:val="24"/>
          <w:szCs w:val="24"/>
          <w:lang w:val="fr-FR"/>
        </w:rPr>
        <w:tab/>
      </w:r>
    </w:p>
    <w:p w:rsidR="00F016BD" w:rsidRPr="00AB342B" w:rsidRDefault="00F016BD" w:rsidP="00F016BD">
      <w:pPr>
        <w:pStyle w:val="NoSpacing"/>
        <w:ind w:firstLine="720"/>
        <w:rPr>
          <w:rFonts w:ascii="Times New Roman" w:hAnsi="Times New Roman"/>
          <w:sz w:val="24"/>
          <w:szCs w:val="24"/>
          <w:lang w:val="fr-FR"/>
        </w:rPr>
      </w:pPr>
      <w:r w:rsidRPr="00AB342B">
        <w:rPr>
          <w:rFonts w:ascii="Times New Roman" w:hAnsi="Times New Roman"/>
          <w:sz w:val="24"/>
          <w:szCs w:val="24"/>
          <w:lang w:val="fr-FR"/>
        </w:rPr>
        <w:t>D. Người từ đủ 16 tuổi trở lên nhưng chưa đủ 18 tuổi.</w:t>
      </w:r>
    </w:p>
    <w:p w:rsidR="00F016BD" w:rsidRPr="00AB342B" w:rsidRDefault="00F016BD" w:rsidP="00F016BD">
      <w:pPr>
        <w:spacing w:after="0" w:line="240" w:lineRule="auto"/>
        <w:jc w:val="both"/>
        <w:rPr>
          <w:rFonts w:ascii="Times New Roman" w:hAnsi="Times New Roman" w:cs="Times New Roman"/>
          <w:lang w:val="fr-FR"/>
        </w:rPr>
      </w:pPr>
      <w:r w:rsidRPr="00AB342B">
        <w:rPr>
          <w:rFonts w:ascii="Times New Roman" w:hAnsi="Times New Roman" w:cs="Times New Roman"/>
          <w:b/>
          <w:i/>
          <w:lang w:val="fr-FR"/>
        </w:rPr>
        <w:t>Câu 10.</w:t>
      </w:r>
      <w:r w:rsidRPr="00AB342B">
        <w:rPr>
          <w:rFonts w:ascii="Times New Roman" w:hAnsi="Times New Roman" w:cs="Times New Roman"/>
          <w:i/>
          <w:lang w:val="fr-FR"/>
        </w:rPr>
        <w:t xml:space="preserve"> </w:t>
      </w:r>
      <w:r w:rsidRPr="00AB342B">
        <w:rPr>
          <w:rFonts w:ascii="Times New Roman" w:hAnsi="Times New Roman" w:cs="Times New Roman"/>
          <w:lang w:val="fr-FR"/>
        </w:rPr>
        <w:t>Trong các dấu hiệu vi phạm pháp luật dưới đây, dấu hiệu nào thể hiện trạng thái tâm lí của người biết hành vi của mình có thể gây hậu quả xấu nhưng vẫn để xảy ra?</w:t>
      </w:r>
    </w:p>
    <w:p w:rsidR="00F016BD" w:rsidRPr="00AB342B" w:rsidRDefault="00F016BD" w:rsidP="00F016BD">
      <w:pPr>
        <w:spacing w:after="0" w:line="240" w:lineRule="auto"/>
        <w:ind w:firstLine="720"/>
        <w:jc w:val="both"/>
        <w:rPr>
          <w:rFonts w:ascii="Times New Roman" w:hAnsi="Times New Roman" w:cs="Times New Roman"/>
          <w:lang w:val="fr-FR"/>
        </w:rPr>
      </w:pPr>
      <w:r w:rsidRPr="00AB342B">
        <w:rPr>
          <w:rFonts w:ascii="Times New Roman" w:hAnsi="Times New Roman" w:cs="Times New Roman"/>
          <w:lang w:val="fr-FR"/>
        </w:rPr>
        <w:t>A. Hành vi trái pháp luật.</w:t>
      </w:r>
    </w:p>
    <w:p w:rsidR="00F016BD" w:rsidRPr="00AB342B" w:rsidRDefault="00F016BD" w:rsidP="00F016BD">
      <w:pPr>
        <w:spacing w:after="0" w:line="240" w:lineRule="auto"/>
        <w:ind w:firstLine="720"/>
        <w:jc w:val="both"/>
        <w:rPr>
          <w:rFonts w:ascii="Times New Roman" w:hAnsi="Times New Roman" w:cs="Times New Roman"/>
          <w:lang w:val="fr-FR"/>
        </w:rPr>
      </w:pPr>
      <w:r w:rsidRPr="00AB342B">
        <w:rPr>
          <w:rFonts w:ascii="Times New Roman" w:hAnsi="Times New Roman" w:cs="Times New Roman"/>
          <w:lang w:val="fr-FR"/>
        </w:rPr>
        <w:t>B. Người vi phạm pháp luật phải có lỗi.</w:t>
      </w:r>
    </w:p>
    <w:p w:rsidR="00F016BD" w:rsidRPr="00AB342B" w:rsidRDefault="00F016BD" w:rsidP="00F016BD">
      <w:pPr>
        <w:spacing w:after="0" w:line="240" w:lineRule="auto"/>
        <w:ind w:firstLine="720"/>
        <w:jc w:val="both"/>
        <w:rPr>
          <w:rFonts w:ascii="Times New Roman" w:hAnsi="Times New Roman" w:cs="Times New Roman"/>
          <w:lang w:val="fr-FR"/>
        </w:rPr>
      </w:pPr>
      <w:r w:rsidRPr="00AB342B">
        <w:rPr>
          <w:rFonts w:ascii="Times New Roman" w:hAnsi="Times New Roman" w:cs="Times New Roman"/>
          <w:lang w:val="fr-FR"/>
        </w:rPr>
        <w:t>C. Do người có năng lực trách nhiệm pháp lí thực hiện.</w:t>
      </w:r>
    </w:p>
    <w:p w:rsidR="00F016BD" w:rsidRPr="00AB342B" w:rsidRDefault="00F016BD" w:rsidP="00F016BD">
      <w:pPr>
        <w:spacing w:after="0" w:line="240" w:lineRule="auto"/>
        <w:ind w:firstLine="720"/>
        <w:jc w:val="both"/>
        <w:rPr>
          <w:rFonts w:ascii="Times New Roman" w:hAnsi="Times New Roman" w:cs="Times New Roman"/>
          <w:lang w:val="fr-FR"/>
        </w:rPr>
      </w:pPr>
      <w:r w:rsidRPr="00AB342B">
        <w:rPr>
          <w:rFonts w:ascii="Times New Roman" w:hAnsi="Times New Roman" w:cs="Times New Roman"/>
          <w:lang w:val="fr-FR"/>
        </w:rPr>
        <w:t>D. Xâm hại các quan hệ xã hội được pháp luật bảo vệ.</w:t>
      </w:r>
    </w:p>
    <w:p w:rsidR="00F016BD" w:rsidRPr="00AB342B" w:rsidRDefault="00F016BD" w:rsidP="00F016BD">
      <w:pPr>
        <w:pStyle w:val="NoSpacing"/>
        <w:rPr>
          <w:rFonts w:ascii="Times New Roman" w:hAnsi="Times New Roman"/>
          <w:sz w:val="24"/>
          <w:szCs w:val="24"/>
          <w:shd w:val="clear" w:color="auto" w:fill="FFFFFF"/>
          <w:lang w:val="fr-FR"/>
        </w:rPr>
      </w:pPr>
      <w:r w:rsidRPr="00AB342B">
        <w:rPr>
          <w:rFonts w:ascii="Times New Roman" w:hAnsi="Times New Roman"/>
          <w:b/>
          <w:i/>
          <w:sz w:val="24"/>
          <w:szCs w:val="24"/>
          <w:shd w:val="clear" w:color="auto" w:fill="FFFFFF"/>
          <w:lang w:val="fr-FR"/>
        </w:rPr>
        <w:t>Câu 11.</w:t>
      </w:r>
      <w:r w:rsidRPr="00AB342B">
        <w:rPr>
          <w:rFonts w:ascii="Times New Roman" w:hAnsi="Times New Roman"/>
          <w:sz w:val="24"/>
          <w:szCs w:val="24"/>
          <w:shd w:val="clear" w:color="auto" w:fill="FFFFFF"/>
          <w:lang w:val="fr-FR"/>
        </w:rPr>
        <w:t xml:space="preserve"> Pháp luật nước ta quy định, người phải chịu trách nhiệm về mọi hành vi vi phạm pháp luật của mình ở độ tuổi nào dưới đây?</w:t>
      </w:r>
    </w:p>
    <w:p w:rsidR="00F016BD" w:rsidRPr="00AB342B" w:rsidRDefault="00F016BD" w:rsidP="00F016BD">
      <w:pPr>
        <w:pStyle w:val="NoSpacing"/>
        <w:ind w:firstLine="720"/>
        <w:rPr>
          <w:rFonts w:ascii="Times New Roman" w:hAnsi="Times New Roman"/>
          <w:sz w:val="24"/>
          <w:szCs w:val="24"/>
          <w:lang w:val="fr-FR"/>
        </w:rPr>
      </w:pPr>
      <w:r w:rsidRPr="00AB342B">
        <w:rPr>
          <w:rFonts w:ascii="Times New Roman" w:hAnsi="Times New Roman"/>
          <w:sz w:val="24"/>
          <w:szCs w:val="24"/>
          <w:lang w:val="fr-FR"/>
        </w:rPr>
        <w:t xml:space="preserve">A. Từ đủ 14 tuổi trở lên.         </w:t>
      </w:r>
      <w:r w:rsidRPr="00AB342B">
        <w:rPr>
          <w:rFonts w:ascii="Times New Roman" w:hAnsi="Times New Roman"/>
          <w:sz w:val="24"/>
          <w:szCs w:val="24"/>
          <w:lang w:val="fr-FR"/>
        </w:rPr>
        <w:tab/>
      </w:r>
      <w:r w:rsidRPr="00AB342B">
        <w:rPr>
          <w:rFonts w:ascii="Times New Roman" w:hAnsi="Times New Roman"/>
          <w:sz w:val="24"/>
          <w:szCs w:val="24"/>
          <w:lang w:val="fr-FR"/>
        </w:rPr>
        <w:tab/>
      </w:r>
      <w:r w:rsidRPr="00AB342B">
        <w:rPr>
          <w:rFonts w:ascii="Times New Roman" w:hAnsi="Times New Roman"/>
          <w:sz w:val="24"/>
          <w:szCs w:val="24"/>
          <w:lang w:val="fr-FR"/>
        </w:rPr>
        <w:tab/>
        <w:t xml:space="preserve">B. Từ đủ 15 tuổi trở lên.         </w:t>
      </w:r>
    </w:p>
    <w:p w:rsidR="00F016BD" w:rsidRPr="00AB342B" w:rsidRDefault="00F016BD" w:rsidP="00F016BD">
      <w:pPr>
        <w:pStyle w:val="NoSpacing"/>
        <w:ind w:firstLine="720"/>
        <w:rPr>
          <w:rFonts w:ascii="Times New Roman" w:hAnsi="Times New Roman"/>
          <w:sz w:val="24"/>
          <w:szCs w:val="24"/>
          <w:lang w:val="fr-FR"/>
        </w:rPr>
      </w:pPr>
      <w:r w:rsidRPr="00AB342B">
        <w:rPr>
          <w:rFonts w:ascii="Times New Roman" w:hAnsi="Times New Roman"/>
          <w:sz w:val="24"/>
          <w:szCs w:val="24"/>
          <w:lang w:val="fr-FR"/>
        </w:rPr>
        <w:t>C. Từ đủ 16 tuổi trở lên.</w:t>
      </w:r>
      <w:r w:rsidRPr="00AB342B">
        <w:rPr>
          <w:rFonts w:ascii="Times New Roman" w:hAnsi="Times New Roman"/>
          <w:sz w:val="24"/>
          <w:szCs w:val="24"/>
          <w:lang w:val="fr-FR"/>
        </w:rPr>
        <w:tab/>
        <w:t xml:space="preserve">      </w:t>
      </w:r>
      <w:r w:rsidRPr="00AB342B">
        <w:rPr>
          <w:rFonts w:ascii="Times New Roman" w:hAnsi="Times New Roman"/>
          <w:sz w:val="24"/>
          <w:szCs w:val="24"/>
          <w:lang w:val="fr-FR"/>
        </w:rPr>
        <w:tab/>
      </w:r>
      <w:r w:rsidRPr="00AB342B">
        <w:rPr>
          <w:rFonts w:ascii="Times New Roman" w:hAnsi="Times New Roman"/>
          <w:sz w:val="24"/>
          <w:szCs w:val="24"/>
          <w:lang w:val="fr-FR"/>
        </w:rPr>
        <w:tab/>
      </w:r>
      <w:r w:rsidRPr="00AB342B">
        <w:rPr>
          <w:rFonts w:ascii="Times New Roman" w:hAnsi="Times New Roman"/>
          <w:sz w:val="24"/>
          <w:szCs w:val="24"/>
          <w:lang w:val="fr-FR"/>
        </w:rPr>
        <w:tab/>
        <w:t>D. Từ đủ 18 tuổi trở lên.</w:t>
      </w:r>
    </w:p>
    <w:p w:rsidR="00F016BD" w:rsidRPr="00AB342B" w:rsidRDefault="00F016BD" w:rsidP="00F016BD">
      <w:pPr>
        <w:pStyle w:val="NoSpacing"/>
        <w:rPr>
          <w:rFonts w:ascii="Times New Roman" w:hAnsi="Times New Roman"/>
          <w:bCs/>
          <w:color w:val="000000"/>
          <w:sz w:val="24"/>
          <w:szCs w:val="24"/>
          <w:lang w:val="fr-FR"/>
        </w:rPr>
      </w:pPr>
      <w:r w:rsidRPr="00AB342B">
        <w:rPr>
          <w:rFonts w:ascii="Times New Roman" w:hAnsi="Times New Roman"/>
          <w:b/>
          <w:bCs/>
          <w:i/>
          <w:color w:val="000000"/>
          <w:sz w:val="24"/>
          <w:szCs w:val="24"/>
          <w:lang w:val="fr-FR"/>
        </w:rPr>
        <w:t>Câu 12.</w:t>
      </w:r>
      <w:r w:rsidRPr="00AB342B">
        <w:rPr>
          <w:rFonts w:ascii="Times New Roman" w:hAnsi="Times New Roman"/>
          <w:bCs/>
          <w:color w:val="000000"/>
          <w:sz w:val="24"/>
          <w:szCs w:val="24"/>
          <w:lang w:val="fr-FR"/>
        </w:rPr>
        <w:t xml:space="preserve"> Một học sinh hay trốn học, cúp tiết bị nhà trường ra quyết định đình chỉ học một tuần. Trong trường hợp này học sinh đã vi phạm</w:t>
      </w:r>
    </w:p>
    <w:p w:rsidR="00F016BD" w:rsidRPr="00AB342B" w:rsidRDefault="00F016BD" w:rsidP="00F016BD">
      <w:pPr>
        <w:pStyle w:val="NoSpacing"/>
        <w:ind w:firstLine="720"/>
        <w:rPr>
          <w:rFonts w:ascii="Times New Roman" w:hAnsi="Times New Roman"/>
          <w:bCs/>
          <w:color w:val="000000"/>
          <w:sz w:val="24"/>
          <w:szCs w:val="24"/>
          <w:lang w:val="fr-FR"/>
        </w:rPr>
      </w:pPr>
      <w:r w:rsidRPr="00AB342B">
        <w:rPr>
          <w:rFonts w:ascii="Times New Roman" w:hAnsi="Times New Roman"/>
          <w:bCs/>
          <w:color w:val="000000"/>
          <w:sz w:val="24"/>
          <w:szCs w:val="24"/>
          <w:lang w:val="fr-FR"/>
        </w:rPr>
        <w:t xml:space="preserve">A. hình sự.      </w:t>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t xml:space="preserve">B. dân sự.                                            </w:t>
      </w:r>
    </w:p>
    <w:p w:rsidR="00F016BD" w:rsidRPr="00AB342B" w:rsidRDefault="00F016BD" w:rsidP="00F016BD">
      <w:pPr>
        <w:pStyle w:val="NoSpacing"/>
        <w:ind w:firstLine="720"/>
        <w:rPr>
          <w:rFonts w:ascii="Times New Roman" w:hAnsi="Times New Roman"/>
          <w:bCs/>
          <w:color w:val="000000"/>
          <w:sz w:val="24"/>
          <w:szCs w:val="24"/>
          <w:lang w:val="fr-FR"/>
        </w:rPr>
      </w:pPr>
      <w:r w:rsidRPr="00AB342B">
        <w:rPr>
          <w:rFonts w:ascii="Times New Roman" w:hAnsi="Times New Roman"/>
          <w:bCs/>
          <w:color w:val="000000"/>
          <w:sz w:val="24"/>
          <w:szCs w:val="24"/>
          <w:lang w:val="fr-FR"/>
        </w:rPr>
        <w:t xml:space="preserve">C. hành chính.    </w:t>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r>
      <w:r w:rsidRPr="00AB342B">
        <w:rPr>
          <w:rFonts w:ascii="Times New Roman" w:hAnsi="Times New Roman"/>
          <w:bCs/>
          <w:color w:val="000000"/>
          <w:sz w:val="24"/>
          <w:szCs w:val="24"/>
          <w:lang w:val="fr-FR"/>
        </w:rPr>
        <w:tab/>
        <w:t xml:space="preserve">D. kỉ luật. </w:t>
      </w:r>
    </w:p>
    <w:p w:rsidR="00F016BD" w:rsidRPr="007E617D" w:rsidRDefault="00F016BD" w:rsidP="00F016BD">
      <w:pPr>
        <w:pStyle w:val="BodyText"/>
        <w:ind w:left="0" w:right="158"/>
        <w:jc w:val="both"/>
        <w:rPr>
          <w:rFonts w:cs="Times New Roman"/>
          <w:sz w:val="24"/>
          <w:szCs w:val="24"/>
          <w:lang w:val="nb-NO"/>
        </w:rPr>
      </w:pPr>
      <w:r w:rsidRPr="007E617D">
        <w:rPr>
          <w:rFonts w:cs="Times New Roman"/>
          <w:b/>
          <w:i/>
          <w:sz w:val="24"/>
          <w:szCs w:val="24"/>
          <w:lang w:val="nb-NO"/>
        </w:rPr>
        <w:t>Câu 13.</w:t>
      </w:r>
      <w:r w:rsidRPr="007E617D">
        <w:rPr>
          <w:rFonts w:cs="Times New Roman"/>
          <w:b/>
          <w:sz w:val="24"/>
          <w:szCs w:val="24"/>
          <w:lang w:val="nb-NO"/>
        </w:rPr>
        <w:t xml:space="preserve"> </w:t>
      </w:r>
      <w:r w:rsidRPr="007E617D">
        <w:rPr>
          <w:rFonts w:cs="Times New Roman"/>
          <w:sz w:val="24"/>
          <w:szCs w:val="24"/>
          <w:lang w:val="nb-NO"/>
        </w:rPr>
        <w:t>Công ty sản xuất mì cay X không áp dụng biện pháp bảo vệ môi trường nên đã bị Cảnh sát môi trường lập biên bản xử lý vi phạm hành chính. Hành vi xử phạt của Cảnh sát môi trường là biểu hiện của hình thức thực hiện pháp luật nào dưới đây?</w:t>
      </w:r>
    </w:p>
    <w:p w:rsidR="00F016BD" w:rsidRPr="007E617D" w:rsidRDefault="00F016BD" w:rsidP="00F016BD">
      <w:pPr>
        <w:pStyle w:val="BodyText"/>
        <w:ind w:left="0" w:right="158" w:firstLine="720"/>
        <w:jc w:val="both"/>
        <w:rPr>
          <w:rFonts w:cs="Times New Roman"/>
          <w:sz w:val="24"/>
          <w:szCs w:val="24"/>
          <w:lang w:val="nb-NO"/>
        </w:rPr>
      </w:pPr>
      <w:r w:rsidRPr="007E617D">
        <w:rPr>
          <w:rFonts w:cs="Times New Roman"/>
          <w:sz w:val="24"/>
          <w:szCs w:val="24"/>
          <w:lang w:val="nb-NO"/>
        </w:rPr>
        <w:t>A. Thi hành</w:t>
      </w:r>
      <w:r w:rsidRPr="007E617D">
        <w:rPr>
          <w:rFonts w:cs="Times New Roman"/>
          <w:spacing w:val="-5"/>
          <w:sz w:val="24"/>
          <w:szCs w:val="24"/>
          <w:lang w:val="nb-NO"/>
        </w:rPr>
        <w:t xml:space="preserve"> </w:t>
      </w:r>
      <w:r w:rsidRPr="007E617D">
        <w:rPr>
          <w:rFonts w:cs="Times New Roman"/>
          <w:sz w:val="24"/>
          <w:szCs w:val="24"/>
          <w:lang w:val="nb-NO"/>
        </w:rPr>
        <w:t>pháp</w:t>
      </w:r>
      <w:r w:rsidRPr="007E617D">
        <w:rPr>
          <w:rFonts w:cs="Times New Roman"/>
          <w:spacing w:val="-2"/>
          <w:sz w:val="24"/>
          <w:szCs w:val="24"/>
          <w:lang w:val="nb-NO"/>
        </w:rPr>
        <w:t xml:space="preserve"> </w:t>
      </w:r>
      <w:r w:rsidRPr="007E617D">
        <w:rPr>
          <w:rFonts w:cs="Times New Roman"/>
          <w:sz w:val="24"/>
          <w:szCs w:val="24"/>
          <w:lang w:val="nb-NO"/>
        </w:rPr>
        <w:t>luật.</w:t>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t>B. Cưỡng chế pháp</w:t>
      </w:r>
      <w:r w:rsidRPr="007E617D">
        <w:rPr>
          <w:rFonts w:cs="Times New Roman"/>
          <w:spacing w:val="-2"/>
          <w:sz w:val="24"/>
          <w:szCs w:val="24"/>
          <w:lang w:val="nb-NO"/>
        </w:rPr>
        <w:t xml:space="preserve"> </w:t>
      </w:r>
      <w:r w:rsidRPr="007E617D">
        <w:rPr>
          <w:rFonts w:cs="Times New Roman"/>
          <w:sz w:val="24"/>
          <w:szCs w:val="24"/>
          <w:lang w:val="nb-NO"/>
        </w:rPr>
        <w:t>luật.</w:t>
      </w:r>
    </w:p>
    <w:p w:rsidR="00F016BD" w:rsidRPr="007E617D" w:rsidRDefault="00F016BD" w:rsidP="00F016BD">
      <w:pPr>
        <w:pStyle w:val="BodyText"/>
        <w:ind w:left="0" w:right="158" w:firstLine="720"/>
        <w:jc w:val="both"/>
        <w:rPr>
          <w:rFonts w:cs="Times New Roman"/>
          <w:sz w:val="24"/>
          <w:szCs w:val="24"/>
          <w:lang w:val="nb-NO"/>
        </w:rPr>
      </w:pPr>
      <w:r w:rsidRPr="007E617D">
        <w:rPr>
          <w:rFonts w:cs="Times New Roman"/>
          <w:sz w:val="24"/>
          <w:szCs w:val="24"/>
          <w:lang w:val="nb-NO"/>
        </w:rPr>
        <w:t>C. Áp dụng</w:t>
      </w:r>
      <w:r w:rsidRPr="007E617D">
        <w:rPr>
          <w:rFonts w:cs="Times New Roman"/>
          <w:spacing w:val="-7"/>
          <w:sz w:val="24"/>
          <w:szCs w:val="24"/>
          <w:lang w:val="nb-NO"/>
        </w:rPr>
        <w:t xml:space="preserve"> </w:t>
      </w:r>
      <w:r w:rsidRPr="007E617D">
        <w:rPr>
          <w:rFonts w:cs="Times New Roman"/>
          <w:sz w:val="24"/>
          <w:szCs w:val="24"/>
          <w:lang w:val="nb-NO"/>
        </w:rPr>
        <w:t>pháp</w:t>
      </w:r>
      <w:r w:rsidRPr="007E617D">
        <w:rPr>
          <w:rFonts w:cs="Times New Roman"/>
          <w:spacing w:val="-3"/>
          <w:sz w:val="24"/>
          <w:szCs w:val="24"/>
          <w:lang w:val="nb-NO"/>
        </w:rPr>
        <w:t xml:space="preserve"> </w:t>
      </w:r>
      <w:r w:rsidRPr="007E617D">
        <w:rPr>
          <w:rFonts w:cs="Times New Roman"/>
          <w:sz w:val="24"/>
          <w:szCs w:val="24"/>
          <w:lang w:val="nb-NO"/>
        </w:rPr>
        <w:t>luật.</w:t>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t>D. Bảo đảm pháp</w:t>
      </w:r>
      <w:r w:rsidRPr="007E617D">
        <w:rPr>
          <w:rFonts w:cs="Times New Roman"/>
          <w:spacing w:val="-3"/>
          <w:sz w:val="24"/>
          <w:szCs w:val="24"/>
          <w:lang w:val="nb-NO"/>
        </w:rPr>
        <w:t xml:space="preserve"> </w:t>
      </w:r>
      <w:r w:rsidRPr="007E617D">
        <w:rPr>
          <w:rFonts w:cs="Times New Roman"/>
          <w:sz w:val="24"/>
          <w:szCs w:val="24"/>
          <w:lang w:val="nb-NO"/>
        </w:rPr>
        <w:t>luật.</w:t>
      </w:r>
    </w:p>
    <w:p w:rsidR="00F016BD" w:rsidRPr="007E617D" w:rsidRDefault="00F016BD" w:rsidP="00F016BD">
      <w:pPr>
        <w:pStyle w:val="BodyText"/>
        <w:ind w:left="0" w:right="158"/>
        <w:jc w:val="both"/>
        <w:rPr>
          <w:rFonts w:cs="Times New Roman"/>
          <w:sz w:val="24"/>
          <w:szCs w:val="24"/>
          <w:lang w:val="nb-NO"/>
        </w:rPr>
      </w:pPr>
      <w:r w:rsidRPr="007E617D">
        <w:rPr>
          <w:rFonts w:cs="Times New Roman"/>
          <w:b/>
          <w:i/>
          <w:sz w:val="24"/>
          <w:szCs w:val="24"/>
          <w:lang w:val="nb-NO"/>
        </w:rPr>
        <w:t>Câu 14.</w:t>
      </w:r>
      <w:r w:rsidRPr="007E617D">
        <w:rPr>
          <w:rFonts w:cs="Times New Roman"/>
          <w:b/>
          <w:sz w:val="24"/>
          <w:szCs w:val="24"/>
          <w:lang w:val="nb-NO"/>
        </w:rPr>
        <w:t xml:space="preserve"> </w:t>
      </w:r>
      <w:r w:rsidRPr="007E617D">
        <w:rPr>
          <w:rFonts w:cs="Times New Roman"/>
          <w:sz w:val="24"/>
          <w:szCs w:val="24"/>
          <w:lang w:val="nb-NO"/>
        </w:rPr>
        <w:t>Ông Đ đi xe máy ngược chiều trên đường, đâm vào một người đi đúng đường làm người này bị thương phải vào bệnh viện điều trị. Ông Đ bị xử phạt vi phạm hành chính và phải bồi thường cho người bị thương. Ông Đ phải chịu trách nhiệm pháp lý nào dưới đây?</w:t>
      </w:r>
    </w:p>
    <w:p w:rsidR="00F016BD" w:rsidRPr="007E617D" w:rsidRDefault="00F016BD" w:rsidP="00F016BD">
      <w:pPr>
        <w:pStyle w:val="BodyText"/>
        <w:ind w:left="0" w:right="158" w:firstLine="720"/>
        <w:jc w:val="both"/>
        <w:rPr>
          <w:rFonts w:cs="Times New Roman"/>
          <w:sz w:val="24"/>
          <w:szCs w:val="24"/>
          <w:lang w:val="nb-NO"/>
        </w:rPr>
      </w:pPr>
      <w:r w:rsidRPr="007E617D">
        <w:rPr>
          <w:rFonts w:cs="Times New Roman"/>
          <w:sz w:val="24"/>
          <w:szCs w:val="24"/>
          <w:lang w:val="nb-NO"/>
        </w:rPr>
        <w:t>A. Hình sự và</w:t>
      </w:r>
      <w:r w:rsidRPr="007E617D">
        <w:rPr>
          <w:rFonts w:cs="Times New Roman"/>
          <w:spacing w:val="-6"/>
          <w:sz w:val="24"/>
          <w:szCs w:val="24"/>
          <w:lang w:val="nb-NO"/>
        </w:rPr>
        <w:t xml:space="preserve"> </w:t>
      </w:r>
      <w:r w:rsidRPr="007E617D">
        <w:rPr>
          <w:rFonts w:cs="Times New Roman"/>
          <w:sz w:val="24"/>
          <w:szCs w:val="24"/>
          <w:lang w:val="nb-NO"/>
        </w:rPr>
        <w:t>hành</w:t>
      </w:r>
      <w:r w:rsidRPr="007E617D">
        <w:rPr>
          <w:rFonts w:cs="Times New Roman"/>
          <w:spacing w:val="-2"/>
          <w:sz w:val="24"/>
          <w:szCs w:val="24"/>
          <w:lang w:val="nb-NO"/>
        </w:rPr>
        <w:t xml:space="preserve"> </w:t>
      </w:r>
      <w:r w:rsidRPr="007E617D">
        <w:rPr>
          <w:rFonts w:cs="Times New Roman"/>
          <w:sz w:val="24"/>
          <w:szCs w:val="24"/>
          <w:lang w:val="nb-NO"/>
        </w:rPr>
        <w:t>chính.</w:t>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t>B. Kỷ luật và dân</w:t>
      </w:r>
      <w:r w:rsidRPr="007E617D">
        <w:rPr>
          <w:rFonts w:cs="Times New Roman"/>
          <w:spacing w:val="-8"/>
          <w:sz w:val="24"/>
          <w:szCs w:val="24"/>
          <w:lang w:val="nb-NO"/>
        </w:rPr>
        <w:t xml:space="preserve"> </w:t>
      </w:r>
      <w:r w:rsidRPr="007E617D">
        <w:rPr>
          <w:rFonts w:cs="Times New Roman"/>
          <w:sz w:val="24"/>
          <w:szCs w:val="24"/>
          <w:lang w:val="nb-NO"/>
        </w:rPr>
        <w:t>sự.</w:t>
      </w:r>
    </w:p>
    <w:p w:rsidR="00F016BD" w:rsidRPr="007E617D" w:rsidRDefault="00F016BD" w:rsidP="00F016BD">
      <w:pPr>
        <w:pStyle w:val="BodyText"/>
        <w:ind w:left="720" w:right="158"/>
        <w:jc w:val="both"/>
        <w:rPr>
          <w:rFonts w:cs="Times New Roman"/>
          <w:sz w:val="24"/>
          <w:szCs w:val="24"/>
          <w:lang w:val="nb-NO"/>
        </w:rPr>
      </w:pPr>
      <w:r w:rsidRPr="007E617D">
        <w:rPr>
          <w:rFonts w:cs="Times New Roman"/>
          <w:sz w:val="24"/>
          <w:szCs w:val="24"/>
          <w:lang w:val="nb-NO"/>
        </w:rPr>
        <w:t>C. Hành chính và</w:t>
      </w:r>
      <w:r w:rsidRPr="007E617D">
        <w:rPr>
          <w:rFonts w:cs="Times New Roman"/>
          <w:spacing w:val="-7"/>
          <w:sz w:val="24"/>
          <w:szCs w:val="24"/>
          <w:lang w:val="nb-NO"/>
        </w:rPr>
        <w:t xml:space="preserve"> </w:t>
      </w:r>
      <w:r w:rsidRPr="007E617D">
        <w:rPr>
          <w:rFonts w:cs="Times New Roman"/>
          <w:sz w:val="24"/>
          <w:szCs w:val="24"/>
          <w:lang w:val="nb-NO"/>
        </w:rPr>
        <w:t>dân</w:t>
      </w:r>
      <w:r w:rsidRPr="007E617D">
        <w:rPr>
          <w:rFonts w:cs="Times New Roman"/>
          <w:spacing w:val="-1"/>
          <w:sz w:val="24"/>
          <w:szCs w:val="24"/>
          <w:lang w:val="nb-NO"/>
        </w:rPr>
        <w:t xml:space="preserve"> </w:t>
      </w:r>
      <w:r w:rsidRPr="007E617D">
        <w:rPr>
          <w:rFonts w:cs="Times New Roman"/>
          <w:sz w:val="24"/>
          <w:szCs w:val="24"/>
          <w:lang w:val="nb-NO"/>
        </w:rPr>
        <w:t>sự.</w:t>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r>
      <w:r w:rsidRPr="007E617D">
        <w:rPr>
          <w:rFonts w:cs="Times New Roman"/>
          <w:sz w:val="24"/>
          <w:szCs w:val="24"/>
          <w:lang w:val="nb-NO"/>
        </w:rPr>
        <w:tab/>
        <w:t>D. Hành chính và kỷ</w:t>
      </w:r>
      <w:r w:rsidRPr="007E617D">
        <w:rPr>
          <w:rFonts w:cs="Times New Roman"/>
          <w:spacing w:val="-7"/>
          <w:sz w:val="24"/>
          <w:szCs w:val="24"/>
          <w:lang w:val="nb-NO"/>
        </w:rPr>
        <w:t xml:space="preserve"> </w:t>
      </w:r>
      <w:r w:rsidRPr="007E617D">
        <w:rPr>
          <w:rFonts w:cs="Times New Roman"/>
          <w:sz w:val="24"/>
          <w:szCs w:val="24"/>
          <w:lang w:val="nb-NO"/>
        </w:rPr>
        <w:t>luật.</w:t>
      </w:r>
    </w:p>
    <w:p w:rsidR="00F016BD" w:rsidRPr="00AB342B" w:rsidRDefault="00F016BD" w:rsidP="00F016BD">
      <w:pPr>
        <w:pStyle w:val="NoSpacing"/>
        <w:rPr>
          <w:rFonts w:ascii="Times New Roman" w:hAnsi="Times New Roman"/>
          <w:bCs/>
          <w:color w:val="000000"/>
          <w:sz w:val="24"/>
          <w:szCs w:val="24"/>
          <w:lang w:val="nb-NO"/>
        </w:rPr>
      </w:pPr>
      <w:r w:rsidRPr="00AB342B">
        <w:rPr>
          <w:rFonts w:ascii="Times New Roman" w:hAnsi="Times New Roman"/>
          <w:b/>
          <w:bCs/>
          <w:i/>
          <w:color w:val="000000"/>
          <w:sz w:val="24"/>
          <w:szCs w:val="24"/>
          <w:lang w:val="nb-NO"/>
        </w:rPr>
        <w:t>Câu 15.</w:t>
      </w:r>
      <w:r w:rsidRPr="00AB342B">
        <w:rPr>
          <w:rFonts w:ascii="Times New Roman" w:hAnsi="Times New Roman"/>
          <w:bCs/>
          <w:color w:val="000000"/>
          <w:sz w:val="24"/>
          <w:szCs w:val="24"/>
          <w:lang w:val="nb-NO"/>
        </w:rPr>
        <w:t xml:space="preserve"> Đến hạn trả nợ theo hợp đồng mà bà S vẫn chưa trả tiền vay cho mình nên chị L đã nhờ anh K đánh bà S bị thương phải nhập viện. Biết chuyện, chồng bà S là ông T đã yêu cầu chị L phải chịu trách nhiệm trong thời gian vợ mình nằm viện điều trị nhưng bị chị L từ chối, tức giận ông T đã đánh chị L gãy tay. Hành vi của những ai dưới đây vi phạm pháp luật?</w:t>
      </w:r>
    </w:p>
    <w:p w:rsidR="00F016BD" w:rsidRPr="00AB342B" w:rsidRDefault="00F016BD" w:rsidP="00F016BD">
      <w:pPr>
        <w:pStyle w:val="NoSpacing"/>
        <w:ind w:firstLine="720"/>
        <w:rPr>
          <w:rFonts w:ascii="Times New Roman" w:hAnsi="Times New Roman"/>
          <w:bCs/>
          <w:color w:val="000000"/>
          <w:sz w:val="24"/>
          <w:szCs w:val="24"/>
          <w:lang w:val="pt-BR"/>
        </w:rPr>
      </w:pPr>
      <w:r w:rsidRPr="00AB342B">
        <w:rPr>
          <w:rFonts w:ascii="Times New Roman" w:hAnsi="Times New Roman"/>
          <w:bCs/>
          <w:color w:val="000000"/>
          <w:sz w:val="24"/>
          <w:szCs w:val="24"/>
          <w:lang w:val="pt-BR"/>
        </w:rPr>
        <w:t>A. Bà S, chị L và anh K.</w:t>
      </w:r>
      <w:r w:rsidRPr="00AB342B">
        <w:rPr>
          <w:rFonts w:ascii="Times New Roman" w:hAnsi="Times New Roman"/>
          <w:bCs/>
          <w:color w:val="000000"/>
          <w:sz w:val="24"/>
          <w:szCs w:val="24"/>
          <w:lang w:val="pt-BR"/>
        </w:rPr>
        <w:tab/>
      </w:r>
      <w:r w:rsidRPr="00AB342B">
        <w:rPr>
          <w:rFonts w:ascii="Times New Roman" w:hAnsi="Times New Roman"/>
          <w:bCs/>
          <w:color w:val="000000"/>
          <w:sz w:val="24"/>
          <w:szCs w:val="24"/>
          <w:lang w:val="pt-BR"/>
        </w:rPr>
        <w:tab/>
      </w:r>
      <w:r w:rsidRPr="00AB342B">
        <w:rPr>
          <w:rFonts w:ascii="Times New Roman" w:hAnsi="Times New Roman"/>
          <w:bCs/>
          <w:color w:val="000000"/>
          <w:sz w:val="24"/>
          <w:szCs w:val="24"/>
          <w:lang w:val="pt-BR"/>
        </w:rPr>
        <w:tab/>
      </w:r>
      <w:r w:rsidRPr="00AB342B">
        <w:rPr>
          <w:rFonts w:ascii="Times New Roman" w:hAnsi="Times New Roman"/>
          <w:bCs/>
          <w:color w:val="000000"/>
          <w:sz w:val="24"/>
          <w:szCs w:val="24"/>
          <w:lang w:val="pt-BR"/>
        </w:rPr>
        <w:tab/>
        <w:t>B. Chị L, anh K và ông T.</w:t>
      </w:r>
    </w:p>
    <w:p w:rsidR="00F016BD" w:rsidRPr="00C63272" w:rsidRDefault="00F016BD" w:rsidP="00F016BD">
      <w:pPr>
        <w:pStyle w:val="NoSpacing"/>
        <w:ind w:left="720"/>
        <w:rPr>
          <w:rFonts w:ascii="Times New Roman" w:hAnsi="Times New Roman"/>
          <w:bCs/>
          <w:color w:val="000000"/>
          <w:sz w:val="24"/>
          <w:szCs w:val="24"/>
          <w:lang w:val="pt-BR"/>
        </w:rPr>
      </w:pPr>
      <w:r w:rsidRPr="00AB342B">
        <w:rPr>
          <w:rFonts w:ascii="Times New Roman" w:hAnsi="Times New Roman"/>
          <w:bCs/>
          <w:color w:val="000000"/>
          <w:sz w:val="24"/>
          <w:szCs w:val="24"/>
          <w:lang w:val="pt-BR"/>
        </w:rPr>
        <w:t>C. Chị L và anh K.</w:t>
      </w:r>
      <w:r w:rsidRPr="00AB342B">
        <w:rPr>
          <w:rFonts w:ascii="Times New Roman" w:hAnsi="Times New Roman"/>
          <w:bCs/>
          <w:color w:val="000000"/>
          <w:sz w:val="24"/>
          <w:szCs w:val="24"/>
          <w:lang w:val="pt-BR"/>
        </w:rPr>
        <w:tab/>
      </w:r>
      <w:r w:rsidRPr="00AB342B">
        <w:rPr>
          <w:rFonts w:ascii="Times New Roman" w:hAnsi="Times New Roman"/>
          <w:bCs/>
          <w:color w:val="000000"/>
          <w:sz w:val="24"/>
          <w:szCs w:val="24"/>
          <w:lang w:val="pt-BR"/>
        </w:rPr>
        <w:tab/>
      </w:r>
      <w:r w:rsidRPr="00AB342B">
        <w:rPr>
          <w:rFonts w:ascii="Times New Roman" w:hAnsi="Times New Roman"/>
          <w:bCs/>
          <w:color w:val="000000"/>
          <w:sz w:val="24"/>
          <w:szCs w:val="24"/>
          <w:lang w:val="pt-BR"/>
        </w:rPr>
        <w:tab/>
      </w:r>
      <w:r w:rsidRPr="00AB342B">
        <w:rPr>
          <w:rFonts w:ascii="Times New Roman" w:hAnsi="Times New Roman"/>
          <w:bCs/>
          <w:color w:val="000000"/>
          <w:sz w:val="24"/>
          <w:szCs w:val="24"/>
          <w:lang w:val="pt-BR"/>
        </w:rPr>
        <w:tab/>
      </w:r>
      <w:r w:rsidRPr="00AB342B">
        <w:rPr>
          <w:rFonts w:ascii="Times New Roman" w:hAnsi="Times New Roman"/>
          <w:bCs/>
          <w:color w:val="000000"/>
          <w:sz w:val="24"/>
          <w:szCs w:val="24"/>
          <w:lang w:val="pt-BR"/>
        </w:rPr>
        <w:tab/>
      </w:r>
      <w:r w:rsidRPr="00C63272">
        <w:rPr>
          <w:rFonts w:ascii="Times New Roman" w:hAnsi="Times New Roman"/>
          <w:bCs/>
          <w:color w:val="000000"/>
          <w:sz w:val="24"/>
          <w:szCs w:val="24"/>
          <w:lang w:val="pt-BR"/>
        </w:rPr>
        <w:t>D. Bà S, chị L, anh K và ông T.</w:t>
      </w:r>
    </w:p>
    <w:p w:rsidR="00235295" w:rsidRPr="007C5120" w:rsidRDefault="00235295" w:rsidP="00C40124">
      <w:pPr>
        <w:shd w:val="clear" w:color="auto" w:fill="FFFFFF"/>
        <w:spacing w:after="0" w:line="240" w:lineRule="auto"/>
        <w:rPr>
          <w:rFonts w:ascii="Times New Roman" w:eastAsia="Times New Roman" w:hAnsi="Times New Roman" w:cs="Times New Roman"/>
          <w:color w:val="1D2129"/>
          <w:sz w:val="24"/>
          <w:szCs w:val="24"/>
          <w:lang w:val="pt-BR"/>
        </w:rPr>
      </w:pPr>
    </w:p>
    <w:p w:rsidR="00C40124" w:rsidRDefault="00C40124" w:rsidP="00C40124">
      <w:pPr>
        <w:shd w:val="clear" w:color="auto" w:fill="FFFFFF"/>
        <w:spacing w:after="0" w:line="240" w:lineRule="auto"/>
        <w:rPr>
          <w:rFonts w:ascii="Times New Roman" w:eastAsia="Times New Roman" w:hAnsi="Times New Roman" w:cs="Times New Roman"/>
          <w:b/>
          <w:color w:val="1D2129"/>
          <w:sz w:val="24"/>
          <w:szCs w:val="24"/>
          <w:lang w:val="nl-NL"/>
        </w:rPr>
      </w:pPr>
      <w:r w:rsidRPr="00CE3DD1">
        <w:rPr>
          <w:rFonts w:ascii="Times New Roman" w:eastAsia="Times New Roman" w:hAnsi="Times New Roman" w:cs="Times New Roman"/>
          <w:b/>
          <w:color w:val="1D2129"/>
          <w:sz w:val="24"/>
          <w:szCs w:val="24"/>
          <w:lang w:val="nl-NL"/>
        </w:rPr>
        <w:t xml:space="preserve">III. HƯỚNG DẪN HS TỰ HỌC THÊM </w:t>
      </w:r>
    </w:p>
    <w:p w:rsidR="00C40124" w:rsidRDefault="0027608A" w:rsidP="00C40124">
      <w:pPr>
        <w:shd w:val="clear" w:color="auto" w:fill="FFFFFF"/>
        <w:spacing w:after="0" w:line="240" w:lineRule="auto"/>
        <w:rPr>
          <w:rFonts w:ascii="Times New Roman" w:eastAsia="Times New Roman" w:hAnsi="Times New Roman" w:cs="Times New Roman"/>
          <w:color w:val="1D2129"/>
          <w:sz w:val="24"/>
          <w:szCs w:val="24"/>
          <w:lang w:val="nl-NL"/>
        </w:rPr>
      </w:pPr>
      <w:r>
        <w:rPr>
          <w:rFonts w:ascii="Times New Roman" w:eastAsia="Times New Roman" w:hAnsi="Times New Roman" w:cs="Times New Roman"/>
          <w:color w:val="1D2129"/>
          <w:sz w:val="24"/>
          <w:szCs w:val="24"/>
          <w:lang w:val="nl-NL"/>
        </w:rPr>
        <w:t xml:space="preserve">-Học sinh tìm đọc các tình huống pháp luật </w:t>
      </w:r>
      <w:r w:rsidR="00D95AAD">
        <w:rPr>
          <w:rFonts w:ascii="Times New Roman" w:eastAsia="Times New Roman" w:hAnsi="Times New Roman" w:cs="Times New Roman"/>
          <w:color w:val="1D2129"/>
          <w:sz w:val="24"/>
          <w:szCs w:val="24"/>
          <w:lang w:val="nl-NL"/>
        </w:rPr>
        <w:t>xảy ra trong cuộc sống và của chính bản thân tự xác định các hành vi đó thuộc loại thực hiện pháp luật nào.</w:t>
      </w:r>
    </w:p>
    <w:p w:rsidR="007C5120" w:rsidRDefault="007C5120" w:rsidP="00C40124">
      <w:pPr>
        <w:shd w:val="clear" w:color="auto" w:fill="FFFFFF"/>
        <w:spacing w:after="0" w:line="240" w:lineRule="auto"/>
        <w:rPr>
          <w:rFonts w:ascii="Times New Roman" w:eastAsia="Times New Roman" w:hAnsi="Times New Roman" w:cs="Times New Roman"/>
          <w:color w:val="1D2129"/>
          <w:sz w:val="24"/>
          <w:szCs w:val="24"/>
          <w:lang w:val="nl-NL"/>
        </w:rPr>
      </w:pPr>
      <w:r>
        <w:rPr>
          <w:rFonts w:ascii="Times New Roman" w:eastAsia="Times New Roman" w:hAnsi="Times New Roman" w:cs="Times New Roman"/>
          <w:color w:val="1D2129"/>
          <w:sz w:val="24"/>
          <w:szCs w:val="24"/>
          <w:lang w:val="nl-NL"/>
        </w:rPr>
        <w:t>- Tìm và mua sách hoặc đọc sánh:</w:t>
      </w:r>
    </w:p>
    <w:p w:rsidR="007C5120" w:rsidRDefault="007C5120" w:rsidP="00C40124">
      <w:pPr>
        <w:shd w:val="clear" w:color="auto" w:fill="FFFFFF"/>
        <w:spacing w:after="0" w:line="240" w:lineRule="auto"/>
        <w:rPr>
          <w:rFonts w:ascii="Times New Roman" w:eastAsia="Times New Roman" w:hAnsi="Times New Roman" w:cs="Times New Roman"/>
          <w:color w:val="1D2129"/>
          <w:sz w:val="24"/>
          <w:szCs w:val="24"/>
          <w:lang w:val="nl-NL"/>
        </w:rPr>
      </w:pPr>
      <w:r>
        <w:rPr>
          <w:rFonts w:ascii="Times New Roman" w:eastAsia="Times New Roman" w:hAnsi="Times New Roman" w:cs="Times New Roman"/>
          <w:color w:val="1D2129"/>
          <w:sz w:val="24"/>
          <w:szCs w:val="24"/>
          <w:lang w:val="nl-NL"/>
        </w:rPr>
        <w:t>1. “ Trọng tâm kiến thức và phát triển năng lực Thi môn GDCD”  NXB Đại Học Quốc Gia Hà Nội, 2020.</w:t>
      </w:r>
    </w:p>
    <w:p w:rsidR="007C5120" w:rsidRDefault="007C5120" w:rsidP="00C40124">
      <w:pPr>
        <w:shd w:val="clear" w:color="auto" w:fill="FFFFFF"/>
        <w:spacing w:after="0" w:line="240" w:lineRule="auto"/>
        <w:rPr>
          <w:rFonts w:ascii="Times New Roman" w:eastAsia="Times New Roman" w:hAnsi="Times New Roman" w:cs="Times New Roman"/>
          <w:color w:val="1D2129"/>
          <w:sz w:val="24"/>
          <w:szCs w:val="24"/>
          <w:lang w:val="nl-NL"/>
        </w:rPr>
      </w:pPr>
      <w:r>
        <w:rPr>
          <w:rFonts w:ascii="Times New Roman" w:eastAsia="Times New Roman" w:hAnsi="Times New Roman" w:cs="Times New Roman"/>
          <w:color w:val="1D2129"/>
          <w:sz w:val="24"/>
          <w:szCs w:val="24"/>
          <w:lang w:val="nl-NL"/>
        </w:rPr>
        <w:t xml:space="preserve">2. </w:t>
      </w:r>
      <w:r w:rsidR="00710EEC">
        <w:rPr>
          <w:rFonts w:ascii="Times New Roman" w:eastAsia="Times New Roman" w:hAnsi="Times New Roman" w:cs="Times New Roman"/>
          <w:color w:val="1D2129"/>
          <w:sz w:val="24"/>
          <w:szCs w:val="24"/>
          <w:lang w:val="nl-NL"/>
        </w:rPr>
        <w:t>“</w:t>
      </w:r>
      <w:r>
        <w:rPr>
          <w:rFonts w:ascii="Times New Roman" w:eastAsia="Times New Roman" w:hAnsi="Times New Roman" w:cs="Times New Roman"/>
          <w:color w:val="1D2129"/>
          <w:sz w:val="24"/>
          <w:szCs w:val="24"/>
          <w:lang w:val="nl-NL"/>
        </w:rPr>
        <w:t>Hướng dẫn học và ôn tập Môn GDCD chuẩn bị cho kì thi THPTQG</w:t>
      </w:r>
      <w:r w:rsidR="00710EEC">
        <w:rPr>
          <w:rFonts w:ascii="Times New Roman" w:eastAsia="Times New Roman" w:hAnsi="Times New Roman" w:cs="Times New Roman"/>
          <w:color w:val="1D2129"/>
          <w:sz w:val="24"/>
          <w:szCs w:val="24"/>
          <w:lang w:val="nl-NL"/>
        </w:rPr>
        <w:t>”</w:t>
      </w:r>
      <w:r>
        <w:rPr>
          <w:rFonts w:ascii="Times New Roman" w:eastAsia="Times New Roman" w:hAnsi="Times New Roman" w:cs="Times New Roman"/>
          <w:color w:val="1D2129"/>
          <w:sz w:val="24"/>
          <w:szCs w:val="24"/>
          <w:lang w:val="nl-NL"/>
        </w:rPr>
        <w:t>. Tác giả Vũ Đình Bảy. NXB  ĐH Huế.</w:t>
      </w:r>
      <w:r w:rsidR="00A87272">
        <w:rPr>
          <w:rFonts w:ascii="Times New Roman" w:eastAsia="Times New Roman" w:hAnsi="Times New Roman" w:cs="Times New Roman"/>
          <w:color w:val="1D2129"/>
          <w:sz w:val="24"/>
          <w:szCs w:val="24"/>
          <w:lang w:val="nl-NL"/>
        </w:rPr>
        <w:t xml:space="preserve"> (Lưu ý chọn năm xuất bản, tái bản gần nhất)</w:t>
      </w:r>
    </w:p>
    <w:p w:rsidR="009C7E61" w:rsidRDefault="009C7E61" w:rsidP="00C40124">
      <w:pPr>
        <w:shd w:val="clear" w:color="auto" w:fill="FFFFFF"/>
        <w:spacing w:after="0" w:line="240" w:lineRule="auto"/>
        <w:rPr>
          <w:rFonts w:ascii="Times New Roman" w:eastAsia="Times New Roman" w:hAnsi="Times New Roman" w:cs="Times New Roman"/>
          <w:b/>
          <w:color w:val="1D2129"/>
          <w:sz w:val="24"/>
          <w:szCs w:val="24"/>
          <w:lang w:val="nl-NL"/>
        </w:rPr>
      </w:pPr>
      <w:r>
        <w:rPr>
          <w:rFonts w:ascii="Times New Roman" w:eastAsia="Times New Roman" w:hAnsi="Times New Roman" w:cs="Times New Roman"/>
          <w:color w:val="1D2129"/>
          <w:sz w:val="24"/>
          <w:szCs w:val="24"/>
          <w:lang w:val="nl-NL"/>
        </w:rPr>
        <w:t>3. “Tuyển chọn 60 đề luyên thi môn GDCD 2019-2020”</w:t>
      </w:r>
    </w:p>
    <w:p w:rsidR="00C40124" w:rsidRPr="00CE3DD1" w:rsidRDefault="00C40124" w:rsidP="00C40124">
      <w:pPr>
        <w:shd w:val="clear" w:color="auto" w:fill="FFFFFF"/>
        <w:spacing w:after="0" w:line="240" w:lineRule="auto"/>
        <w:rPr>
          <w:rFonts w:ascii="Times New Roman" w:eastAsia="Times New Roman" w:hAnsi="Times New Roman" w:cs="Times New Roman"/>
          <w:b/>
          <w:color w:val="1D2129"/>
          <w:sz w:val="24"/>
          <w:szCs w:val="24"/>
          <w:lang w:val="nl-NL"/>
        </w:rPr>
      </w:pPr>
      <w:r w:rsidRPr="00CE3DD1">
        <w:rPr>
          <w:rFonts w:ascii="Times New Roman" w:eastAsia="Times New Roman" w:hAnsi="Times New Roman" w:cs="Times New Roman"/>
          <w:b/>
          <w:color w:val="1D2129"/>
          <w:sz w:val="24"/>
          <w:szCs w:val="24"/>
          <w:lang w:val="nl-NL"/>
        </w:rPr>
        <w:t>IV. YÊU CẦU</w:t>
      </w:r>
    </w:p>
    <w:p w:rsidR="00C40124" w:rsidRPr="00C40124" w:rsidRDefault="00C40124" w:rsidP="00C40124">
      <w:pPr>
        <w:shd w:val="clear" w:color="auto" w:fill="FFFFFF"/>
        <w:spacing w:after="0" w:line="240" w:lineRule="auto"/>
        <w:rPr>
          <w:rFonts w:ascii="Times New Roman" w:eastAsia="Times New Roman" w:hAnsi="Times New Roman" w:cs="Times New Roman"/>
          <w:color w:val="1D2129"/>
          <w:sz w:val="24"/>
          <w:szCs w:val="24"/>
          <w:lang w:val="nl-NL"/>
        </w:rPr>
      </w:pPr>
      <w:r w:rsidRPr="00CE3DD1">
        <w:rPr>
          <w:rFonts w:ascii="Times New Roman" w:eastAsia="Times New Roman" w:hAnsi="Times New Roman" w:cs="Times New Roman"/>
          <w:color w:val="1D2129"/>
          <w:sz w:val="24"/>
          <w:szCs w:val="24"/>
          <w:lang w:val="nl-NL"/>
        </w:rPr>
        <w:lastRenderedPageBreak/>
        <w:t xml:space="preserve">- HS tự học dựa vào tài liệu này, kết hợp </w:t>
      </w:r>
      <w:r w:rsidRPr="00C40124">
        <w:rPr>
          <w:rFonts w:ascii="Times New Roman" w:eastAsia="Times New Roman" w:hAnsi="Times New Roman" w:cs="Times New Roman"/>
          <w:color w:val="1D2129"/>
          <w:sz w:val="24"/>
          <w:szCs w:val="24"/>
          <w:lang w:val="nl-NL"/>
        </w:rPr>
        <w:t>với nghiên cứu SGK và các tài liệu tham khảo, các trang web tự học (nếu có). Nếu có vấn đề chưa rõ, HS có thể tương tác với GV qua các kênh thông tin khác nhau (tùy HS và GV) để được giải đáp.</w:t>
      </w:r>
    </w:p>
    <w:p w:rsidR="00C40124" w:rsidRPr="00C63272" w:rsidRDefault="00C40124" w:rsidP="00C40124">
      <w:pPr>
        <w:shd w:val="clear" w:color="auto" w:fill="FFFFFF"/>
        <w:spacing w:after="0" w:line="240" w:lineRule="auto"/>
        <w:jc w:val="center"/>
        <w:rPr>
          <w:rFonts w:ascii="Times New Roman" w:eastAsia="Times New Roman" w:hAnsi="Times New Roman" w:cs="Times New Roman"/>
          <w:color w:val="1D2129"/>
          <w:sz w:val="24"/>
          <w:szCs w:val="24"/>
          <w:lang w:val="nl-NL"/>
        </w:rPr>
      </w:pPr>
      <w:r w:rsidRPr="00C63272">
        <w:rPr>
          <w:rFonts w:ascii="Times New Roman" w:eastAsia="Times New Roman" w:hAnsi="Times New Roman" w:cs="Times New Roman"/>
          <w:color w:val="1D2129"/>
          <w:sz w:val="24"/>
          <w:szCs w:val="24"/>
          <w:lang w:val="nl-NL"/>
        </w:rPr>
        <w:t>-------------------------------------------Hết--------------------------------------------</w:t>
      </w:r>
    </w:p>
    <w:p w:rsidR="00C40124" w:rsidRPr="00C63272" w:rsidRDefault="00C40124" w:rsidP="00C40124">
      <w:pPr>
        <w:spacing w:after="0" w:line="240" w:lineRule="auto"/>
        <w:rPr>
          <w:rFonts w:ascii="Times New Roman" w:hAnsi="Times New Roman" w:cs="Times New Roman"/>
          <w:sz w:val="24"/>
          <w:szCs w:val="24"/>
          <w:lang w:val="nl-NL"/>
        </w:rPr>
      </w:pPr>
    </w:p>
    <w:sectPr w:rsidR="00C40124" w:rsidRPr="00C63272" w:rsidSect="00BE3CF7">
      <w:footerReference w:type="default" r:id="rId7"/>
      <w:pgSz w:w="11907" w:h="16840" w:code="9"/>
      <w:pgMar w:top="1418" w:right="851"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1B6" w:rsidRDefault="008D71B6">
      <w:pPr>
        <w:spacing w:after="0" w:line="240" w:lineRule="auto"/>
      </w:pPr>
      <w:r>
        <w:separator/>
      </w:r>
    </w:p>
  </w:endnote>
  <w:endnote w:type="continuationSeparator" w:id="0">
    <w:p w:rsidR="008D71B6" w:rsidRDefault="008D7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Swiss-Condense">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425347"/>
      <w:docPartObj>
        <w:docPartGallery w:val="Page Numbers (Bottom of Page)"/>
        <w:docPartUnique/>
      </w:docPartObj>
    </w:sdtPr>
    <w:sdtEndPr>
      <w:rPr>
        <w:noProof/>
      </w:rPr>
    </w:sdtEndPr>
    <w:sdtContent>
      <w:p w:rsidR="004F54EE" w:rsidRDefault="00C40124">
        <w:pPr>
          <w:pStyle w:val="Footer"/>
          <w:jc w:val="center"/>
        </w:pPr>
        <w:r>
          <w:fldChar w:fldCharType="begin"/>
        </w:r>
        <w:r>
          <w:instrText xml:space="preserve"> PAGE   \* MERGEFORMAT </w:instrText>
        </w:r>
        <w:r>
          <w:fldChar w:fldCharType="separate"/>
        </w:r>
        <w:r w:rsidR="000062BC">
          <w:rPr>
            <w:noProof/>
          </w:rPr>
          <w:t>4</w:t>
        </w:r>
        <w:r>
          <w:rPr>
            <w:noProof/>
          </w:rPr>
          <w:fldChar w:fldCharType="end"/>
        </w:r>
      </w:p>
    </w:sdtContent>
  </w:sdt>
  <w:p w:rsidR="004F54EE" w:rsidRDefault="008D71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1B6" w:rsidRDefault="008D71B6">
      <w:pPr>
        <w:spacing w:after="0" w:line="240" w:lineRule="auto"/>
      </w:pPr>
      <w:r>
        <w:separator/>
      </w:r>
    </w:p>
  </w:footnote>
  <w:footnote w:type="continuationSeparator" w:id="0">
    <w:p w:rsidR="008D71B6" w:rsidRDefault="008D71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B"/>
    <w:multiLevelType w:val="multilevel"/>
    <w:tmpl w:val="0000002B"/>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7FF287A"/>
    <w:multiLevelType w:val="hybridMultilevel"/>
    <w:tmpl w:val="EC841250"/>
    <w:lvl w:ilvl="0" w:tplc="3484F6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5149AC"/>
    <w:multiLevelType w:val="multilevel"/>
    <w:tmpl w:val="0562CA6C"/>
    <w:lvl w:ilvl="0">
      <w:start w:val="1"/>
      <w:numFmt w:val="decimal"/>
      <w:lvlText w:val="%1"/>
      <w:lvlJc w:val="left"/>
      <w:pPr>
        <w:ind w:left="375" w:hanging="375"/>
      </w:pPr>
      <w:rPr>
        <w:rFonts w:hint="default"/>
      </w:rPr>
    </w:lvl>
    <w:lvl w:ilvl="1">
      <w:start w:val="1"/>
      <w:numFmt w:val="decimal"/>
      <w:lvlText w:val="%1.%2"/>
      <w:lvlJc w:val="left"/>
      <w:pPr>
        <w:ind w:left="435" w:hanging="37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FC9"/>
    <w:rsid w:val="0000396C"/>
    <w:rsid w:val="00004D91"/>
    <w:rsid w:val="000062BC"/>
    <w:rsid w:val="000216C9"/>
    <w:rsid w:val="00025754"/>
    <w:rsid w:val="00025B06"/>
    <w:rsid w:val="000345F3"/>
    <w:rsid w:val="0004064A"/>
    <w:rsid w:val="00042B04"/>
    <w:rsid w:val="0005088D"/>
    <w:rsid w:val="000515B1"/>
    <w:rsid w:val="0005212D"/>
    <w:rsid w:val="00054A55"/>
    <w:rsid w:val="00061648"/>
    <w:rsid w:val="000651A7"/>
    <w:rsid w:val="00070B8D"/>
    <w:rsid w:val="00073D43"/>
    <w:rsid w:val="00073DDA"/>
    <w:rsid w:val="000764AC"/>
    <w:rsid w:val="00080B37"/>
    <w:rsid w:val="00080E8D"/>
    <w:rsid w:val="00083BFB"/>
    <w:rsid w:val="00086F40"/>
    <w:rsid w:val="000B155D"/>
    <w:rsid w:val="000C29FE"/>
    <w:rsid w:val="000C7C5D"/>
    <w:rsid w:val="000D1482"/>
    <w:rsid w:val="000D4EC6"/>
    <w:rsid w:val="001016EB"/>
    <w:rsid w:val="00102B54"/>
    <w:rsid w:val="0010664E"/>
    <w:rsid w:val="00111190"/>
    <w:rsid w:val="0011480E"/>
    <w:rsid w:val="00114BA0"/>
    <w:rsid w:val="00127019"/>
    <w:rsid w:val="00132F8B"/>
    <w:rsid w:val="0014286D"/>
    <w:rsid w:val="00160D62"/>
    <w:rsid w:val="00162B0E"/>
    <w:rsid w:val="001652BD"/>
    <w:rsid w:val="00165627"/>
    <w:rsid w:val="001656CC"/>
    <w:rsid w:val="00165CB7"/>
    <w:rsid w:val="00175786"/>
    <w:rsid w:val="00187531"/>
    <w:rsid w:val="00194EF0"/>
    <w:rsid w:val="001A46B6"/>
    <w:rsid w:val="001B7668"/>
    <w:rsid w:val="001C2FC9"/>
    <w:rsid w:val="001C436A"/>
    <w:rsid w:val="001D2A94"/>
    <w:rsid w:val="001E1C9D"/>
    <w:rsid w:val="001E7AA6"/>
    <w:rsid w:val="001F234E"/>
    <w:rsid w:val="001F2E2A"/>
    <w:rsid w:val="001F4853"/>
    <w:rsid w:val="001F6418"/>
    <w:rsid w:val="00201F37"/>
    <w:rsid w:val="002042F6"/>
    <w:rsid w:val="002121FB"/>
    <w:rsid w:val="00212B37"/>
    <w:rsid w:val="00217BAB"/>
    <w:rsid w:val="0022076F"/>
    <w:rsid w:val="00222AD9"/>
    <w:rsid w:val="00226AD1"/>
    <w:rsid w:val="00231FAB"/>
    <w:rsid w:val="00235295"/>
    <w:rsid w:val="0024344A"/>
    <w:rsid w:val="002465C5"/>
    <w:rsid w:val="002558A6"/>
    <w:rsid w:val="0027120E"/>
    <w:rsid w:val="0027608A"/>
    <w:rsid w:val="0028048D"/>
    <w:rsid w:val="00284F28"/>
    <w:rsid w:val="00285064"/>
    <w:rsid w:val="002977A1"/>
    <w:rsid w:val="002A5022"/>
    <w:rsid w:val="002B30E4"/>
    <w:rsid w:val="002B673A"/>
    <w:rsid w:val="002B7FA8"/>
    <w:rsid w:val="002C350E"/>
    <w:rsid w:val="002C36C4"/>
    <w:rsid w:val="002C4622"/>
    <w:rsid w:val="002D17E8"/>
    <w:rsid w:val="002D2741"/>
    <w:rsid w:val="002D5102"/>
    <w:rsid w:val="002E1981"/>
    <w:rsid w:val="002E2E3E"/>
    <w:rsid w:val="002E34AF"/>
    <w:rsid w:val="002E34DB"/>
    <w:rsid w:val="002E3745"/>
    <w:rsid w:val="002F01E7"/>
    <w:rsid w:val="002F3858"/>
    <w:rsid w:val="002F6FF9"/>
    <w:rsid w:val="00304942"/>
    <w:rsid w:val="00312A83"/>
    <w:rsid w:val="00313F39"/>
    <w:rsid w:val="00322FE1"/>
    <w:rsid w:val="00324EDA"/>
    <w:rsid w:val="00326F0E"/>
    <w:rsid w:val="00343105"/>
    <w:rsid w:val="00345251"/>
    <w:rsid w:val="00366A11"/>
    <w:rsid w:val="0036703C"/>
    <w:rsid w:val="00370A9D"/>
    <w:rsid w:val="0037130A"/>
    <w:rsid w:val="00383CA8"/>
    <w:rsid w:val="003843D4"/>
    <w:rsid w:val="00385AB5"/>
    <w:rsid w:val="00387FBB"/>
    <w:rsid w:val="00393F57"/>
    <w:rsid w:val="0039602B"/>
    <w:rsid w:val="00397322"/>
    <w:rsid w:val="003A3204"/>
    <w:rsid w:val="003A5113"/>
    <w:rsid w:val="003B54B6"/>
    <w:rsid w:val="003C1CF8"/>
    <w:rsid w:val="003C3262"/>
    <w:rsid w:val="003C6017"/>
    <w:rsid w:val="003C6AED"/>
    <w:rsid w:val="003C786C"/>
    <w:rsid w:val="003D2FC7"/>
    <w:rsid w:val="003E0C6F"/>
    <w:rsid w:val="004010F5"/>
    <w:rsid w:val="00416D2B"/>
    <w:rsid w:val="004175B8"/>
    <w:rsid w:val="00420133"/>
    <w:rsid w:val="004231D4"/>
    <w:rsid w:val="00437B01"/>
    <w:rsid w:val="00437EE4"/>
    <w:rsid w:val="00440FFB"/>
    <w:rsid w:val="004420A5"/>
    <w:rsid w:val="00446555"/>
    <w:rsid w:val="00447DE6"/>
    <w:rsid w:val="0045427E"/>
    <w:rsid w:val="00463CD1"/>
    <w:rsid w:val="00467BA0"/>
    <w:rsid w:val="00471193"/>
    <w:rsid w:val="004734FF"/>
    <w:rsid w:val="00477664"/>
    <w:rsid w:val="00485EBF"/>
    <w:rsid w:val="00486773"/>
    <w:rsid w:val="00487627"/>
    <w:rsid w:val="0049163E"/>
    <w:rsid w:val="00492B8F"/>
    <w:rsid w:val="00496A0E"/>
    <w:rsid w:val="004A35B2"/>
    <w:rsid w:val="004A42C3"/>
    <w:rsid w:val="004A4A9F"/>
    <w:rsid w:val="004A7E81"/>
    <w:rsid w:val="004B4BBA"/>
    <w:rsid w:val="004B4DE6"/>
    <w:rsid w:val="004C1657"/>
    <w:rsid w:val="004C3D6A"/>
    <w:rsid w:val="004C5DBA"/>
    <w:rsid w:val="004E0AB7"/>
    <w:rsid w:val="004E36CA"/>
    <w:rsid w:val="004F6B35"/>
    <w:rsid w:val="00501214"/>
    <w:rsid w:val="00503562"/>
    <w:rsid w:val="00511D4A"/>
    <w:rsid w:val="00523DEE"/>
    <w:rsid w:val="0052515C"/>
    <w:rsid w:val="00527C9E"/>
    <w:rsid w:val="00541B90"/>
    <w:rsid w:val="0054227E"/>
    <w:rsid w:val="00542BFD"/>
    <w:rsid w:val="00582841"/>
    <w:rsid w:val="00584BE3"/>
    <w:rsid w:val="00585B0C"/>
    <w:rsid w:val="005869E5"/>
    <w:rsid w:val="00590101"/>
    <w:rsid w:val="00595434"/>
    <w:rsid w:val="005A4C02"/>
    <w:rsid w:val="005B0BBC"/>
    <w:rsid w:val="005B3A6C"/>
    <w:rsid w:val="005B51C9"/>
    <w:rsid w:val="005C217B"/>
    <w:rsid w:val="005C6A6D"/>
    <w:rsid w:val="005D4111"/>
    <w:rsid w:val="005D47E2"/>
    <w:rsid w:val="005D6948"/>
    <w:rsid w:val="005D6EFF"/>
    <w:rsid w:val="005E7514"/>
    <w:rsid w:val="00603901"/>
    <w:rsid w:val="00610FE3"/>
    <w:rsid w:val="006275AA"/>
    <w:rsid w:val="00635681"/>
    <w:rsid w:val="0063653F"/>
    <w:rsid w:val="00640C32"/>
    <w:rsid w:val="006447CF"/>
    <w:rsid w:val="00654D63"/>
    <w:rsid w:val="00673721"/>
    <w:rsid w:val="00680A0D"/>
    <w:rsid w:val="0068109B"/>
    <w:rsid w:val="00681238"/>
    <w:rsid w:val="00690EE2"/>
    <w:rsid w:val="00693021"/>
    <w:rsid w:val="006A08CF"/>
    <w:rsid w:val="006B0C9C"/>
    <w:rsid w:val="006B5CA1"/>
    <w:rsid w:val="006C20E0"/>
    <w:rsid w:val="006C6ACA"/>
    <w:rsid w:val="006D11FE"/>
    <w:rsid w:val="006D1452"/>
    <w:rsid w:val="006D7CAE"/>
    <w:rsid w:val="006E69F1"/>
    <w:rsid w:val="006E748D"/>
    <w:rsid w:val="006F4FAE"/>
    <w:rsid w:val="006F7628"/>
    <w:rsid w:val="007076E3"/>
    <w:rsid w:val="00710079"/>
    <w:rsid w:val="00710EEC"/>
    <w:rsid w:val="007327FE"/>
    <w:rsid w:val="00732994"/>
    <w:rsid w:val="00734342"/>
    <w:rsid w:val="0073455B"/>
    <w:rsid w:val="00737A24"/>
    <w:rsid w:val="00741055"/>
    <w:rsid w:val="00743B85"/>
    <w:rsid w:val="00760C9E"/>
    <w:rsid w:val="00765CB3"/>
    <w:rsid w:val="00781C86"/>
    <w:rsid w:val="0079173D"/>
    <w:rsid w:val="00794BDA"/>
    <w:rsid w:val="00795E8C"/>
    <w:rsid w:val="007A0169"/>
    <w:rsid w:val="007A5E0A"/>
    <w:rsid w:val="007A7A9E"/>
    <w:rsid w:val="007B26CA"/>
    <w:rsid w:val="007B5AD4"/>
    <w:rsid w:val="007C2BC3"/>
    <w:rsid w:val="007C5120"/>
    <w:rsid w:val="007C6EFF"/>
    <w:rsid w:val="007E5C46"/>
    <w:rsid w:val="007E7C32"/>
    <w:rsid w:val="007F2DE3"/>
    <w:rsid w:val="007F39B5"/>
    <w:rsid w:val="00800FA7"/>
    <w:rsid w:val="0080207A"/>
    <w:rsid w:val="0081508A"/>
    <w:rsid w:val="00815D34"/>
    <w:rsid w:val="0082284F"/>
    <w:rsid w:val="0082398D"/>
    <w:rsid w:val="00832991"/>
    <w:rsid w:val="00843B26"/>
    <w:rsid w:val="00847A6B"/>
    <w:rsid w:val="00854361"/>
    <w:rsid w:val="008643A6"/>
    <w:rsid w:val="0086684E"/>
    <w:rsid w:val="00880801"/>
    <w:rsid w:val="00881DA7"/>
    <w:rsid w:val="00886033"/>
    <w:rsid w:val="008969D6"/>
    <w:rsid w:val="008A038D"/>
    <w:rsid w:val="008B2412"/>
    <w:rsid w:val="008B6DAE"/>
    <w:rsid w:val="008D107C"/>
    <w:rsid w:val="008D5093"/>
    <w:rsid w:val="008D71B6"/>
    <w:rsid w:val="008E1223"/>
    <w:rsid w:val="0090216C"/>
    <w:rsid w:val="0090606C"/>
    <w:rsid w:val="0090628B"/>
    <w:rsid w:val="00917D3B"/>
    <w:rsid w:val="00922DAA"/>
    <w:rsid w:val="00923622"/>
    <w:rsid w:val="00933877"/>
    <w:rsid w:val="00934FE0"/>
    <w:rsid w:val="00961374"/>
    <w:rsid w:val="0097008A"/>
    <w:rsid w:val="00973112"/>
    <w:rsid w:val="009805B8"/>
    <w:rsid w:val="00982D4E"/>
    <w:rsid w:val="0098708E"/>
    <w:rsid w:val="00996343"/>
    <w:rsid w:val="009C4DEA"/>
    <w:rsid w:val="009C7E61"/>
    <w:rsid w:val="009E0179"/>
    <w:rsid w:val="009F0057"/>
    <w:rsid w:val="009F2F18"/>
    <w:rsid w:val="009F3686"/>
    <w:rsid w:val="00A03929"/>
    <w:rsid w:val="00A05CB5"/>
    <w:rsid w:val="00A07DFA"/>
    <w:rsid w:val="00A20BC3"/>
    <w:rsid w:val="00A20DEF"/>
    <w:rsid w:val="00A23BC7"/>
    <w:rsid w:val="00A25826"/>
    <w:rsid w:val="00A305BE"/>
    <w:rsid w:val="00A404AA"/>
    <w:rsid w:val="00A411A5"/>
    <w:rsid w:val="00A450F8"/>
    <w:rsid w:val="00A45E00"/>
    <w:rsid w:val="00A45FC1"/>
    <w:rsid w:val="00A46814"/>
    <w:rsid w:val="00A530C4"/>
    <w:rsid w:val="00A61741"/>
    <w:rsid w:val="00A67570"/>
    <w:rsid w:val="00A67C0D"/>
    <w:rsid w:val="00A710A9"/>
    <w:rsid w:val="00A87272"/>
    <w:rsid w:val="00A9250B"/>
    <w:rsid w:val="00A93488"/>
    <w:rsid w:val="00AA1082"/>
    <w:rsid w:val="00AA1947"/>
    <w:rsid w:val="00AA3668"/>
    <w:rsid w:val="00AC0996"/>
    <w:rsid w:val="00AC172D"/>
    <w:rsid w:val="00AC3DC2"/>
    <w:rsid w:val="00AC5BDB"/>
    <w:rsid w:val="00AD0C4F"/>
    <w:rsid w:val="00AD5944"/>
    <w:rsid w:val="00AD59DE"/>
    <w:rsid w:val="00AE2264"/>
    <w:rsid w:val="00AE3E6E"/>
    <w:rsid w:val="00AE5B71"/>
    <w:rsid w:val="00AF34FE"/>
    <w:rsid w:val="00AF3972"/>
    <w:rsid w:val="00B06294"/>
    <w:rsid w:val="00B12C50"/>
    <w:rsid w:val="00B22820"/>
    <w:rsid w:val="00B236DD"/>
    <w:rsid w:val="00B23E9E"/>
    <w:rsid w:val="00B405DE"/>
    <w:rsid w:val="00B53A94"/>
    <w:rsid w:val="00B55B34"/>
    <w:rsid w:val="00B6115F"/>
    <w:rsid w:val="00B80364"/>
    <w:rsid w:val="00B81271"/>
    <w:rsid w:val="00B87533"/>
    <w:rsid w:val="00BA23FD"/>
    <w:rsid w:val="00BA613C"/>
    <w:rsid w:val="00BB16D8"/>
    <w:rsid w:val="00BC1825"/>
    <w:rsid w:val="00BC1891"/>
    <w:rsid w:val="00BC71AD"/>
    <w:rsid w:val="00BE19DD"/>
    <w:rsid w:val="00BE25FA"/>
    <w:rsid w:val="00BE3CF7"/>
    <w:rsid w:val="00BE600A"/>
    <w:rsid w:val="00BE6F07"/>
    <w:rsid w:val="00BF3962"/>
    <w:rsid w:val="00BF41B8"/>
    <w:rsid w:val="00BF53C5"/>
    <w:rsid w:val="00C17283"/>
    <w:rsid w:val="00C210C7"/>
    <w:rsid w:val="00C2325B"/>
    <w:rsid w:val="00C34522"/>
    <w:rsid w:val="00C355CD"/>
    <w:rsid w:val="00C40124"/>
    <w:rsid w:val="00C414CF"/>
    <w:rsid w:val="00C5687B"/>
    <w:rsid w:val="00C57F45"/>
    <w:rsid w:val="00C63272"/>
    <w:rsid w:val="00C67687"/>
    <w:rsid w:val="00C721AA"/>
    <w:rsid w:val="00C7258B"/>
    <w:rsid w:val="00C75B4D"/>
    <w:rsid w:val="00C81B48"/>
    <w:rsid w:val="00C82322"/>
    <w:rsid w:val="00C905F9"/>
    <w:rsid w:val="00C91DA1"/>
    <w:rsid w:val="00C96A10"/>
    <w:rsid w:val="00CA1E33"/>
    <w:rsid w:val="00CB1B80"/>
    <w:rsid w:val="00CB59FF"/>
    <w:rsid w:val="00CD1A28"/>
    <w:rsid w:val="00CE4274"/>
    <w:rsid w:val="00CE5787"/>
    <w:rsid w:val="00CF08C9"/>
    <w:rsid w:val="00CF20D8"/>
    <w:rsid w:val="00D00275"/>
    <w:rsid w:val="00D07443"/>
    <w:rsid w:val="00D127A2"/>
    <w:rsid w:val="00D15E19"/>
    <w:rsid w:val="00D2437C"/>
    <w:rsid w:val="00D34AA4"/>
    <w:rsid w:val="00D43464"/>
    <w:rsid w:val="00D518A1"/>
    <w:rsid w:val="00D62C5E"/>
    <w:rsid w:val="00D737CB"/>
    <w:rsid w:val="00D7449C"/>
    <w:rsid w:val="00D8728D"/>
    <w:rsid w:val="00D87BAC"/>
    <w:rsid w:val="00D952D2"/>
    <w:rsid w:val="00D95AAD"/>
    <w:rsid w:val="00DA04E2"/>
    <w:rsid w:val="00DA276D"/>
    <w:rsid w:val="00DA6156"/>
    <w:rsid w:val="00DA6A6C"/>
    <w:rsid w:val="00DA784B"/>
    <w:rsid w:val="00DA7888"/>
    <w:rsid w:val="00DD378C"/>
    <w:rsid w:val="00DE766A"/>
    <w:rsid w:val="00DF0A68"/>
    <w:rsid w:val="00DF3B08"/>
    <w:rsid w:val="00DF5509"/>
    <w:rsid w:val="00DF7A88"/>
    <w:rsid w:val="00E019AB"/>
    <w:rsid w:val="00E10FE6"/>
    <w:rsid w:val="00E42375"/>
    <w:rsid w:val="00E6056F"/>
    <w:rsid w:val="00E60F23"/>
    <w:rsid w:val="00E61FAD"/>
    <w:rsid w:val="00E673F3"/>
    <w:rsid w:val="00E72CEB"/>
    <w:rsid w:val="00E735CF"/>
    <w:rsid w:val="00E833D7"/>
    <w:rsid w:val="00E92C80"/>
    <w:rsid w:val="00EB15B4"/>
    <w:rsid w:val="00EB3664"/>
    <w:rsid w:val="00EB61A3"/>
    <w:rsid w:val="00EC0891"/>
    <w:rsid w:val="00EE1338"/>
    <w:rsid w:val="00EE5790"/>
    <w:rsid w:val="00F016BD"/>
    <w:rsid w:val="00F07CBA"/>
    <w:rsid w:val="00F23D8C"/>
    <w:rsid w:val="00F27A99"/>
    <w:rsid w:val="00F33791"/>
    <w:rsid w:val="00F43164"/>
    <w:rsid w:val="00F564E0"/>
    <w:rsid w:val="00F576C0"/>
    <w:rsid w:val="00F67BA6"/>
    <w:rsid w:val="00F72619"/>
    <w:rsid w:val="00F73BC8"/>
    <w:rsid w:val="00F74627"/>
    <w:rsid w:val="00F84D16"/>
    <w:rsid w:val="00F920AE"/>
    <w:rsid w:val="00F93CD3"/>
    <w:rsid w:val="00F94FFD"/>
    <w:rsid w:val="00F95A26"/>
    <w:rsid w:val="00FA66D1"/>
    <w:rsid w:val="00FA7C00"/>
    <w:rsid w:val="00FB5195"/>
    <w:rsid w:val="00FB5958"/>
    <w:rsid w:val="00FB7092"/>
    <w:rsid w:val="00FC297B"/>
    <w:rsid w:val="00FD5AF5"/>
    <w:rsid w:val="00FE0069"/>
    <w:rsid w:val="00FE1B67"/>
    <w:rsid w:val="00FE1BF5"/>
    <w:rsid w:val="00FE6D49"/>
    <w:rsid w:val="00FF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D40CF7-7722-4B8A-A2FE-2B1CFF0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0124"/>
    <w:pPr>
      <w:spacing w:after="0" w:line="240" w:lineRule="auto"/>
      <w:jc w:val="center"/>
    </w:pPr>
    <w:rPr>
      <w:rFonts w:ascii="VNI-Swiss-Condense" w:eastAsia="Times New Roman" w:hAnsi="VNI-Swiss-Condense" w:cs="Times New Roman"/>
      <w:sz w:val="30"/>
      <w:szCs w:val="20"/>
      <w:lang w:val="x-none"/>
    </w:rPr>
  </w:style>
  <w:style w:type="character" w:customStyle="1" w:styleId="TitleChar">
    <w:name w:val="Title Char"/>
    <w:basedOn w:val="DefaultParagraphFont"/>
    <w:link w:val="Title"/>
    <w:rsid w:val="00C40124"/>
    <w:rPr>
      <w:rFonts w:ascii="VNI-Swiss-Condense" w:eastAsia="Times New Roman" w:hAnsi="VNI-Swiss-Condense" w:cs="Times New Roman"/>
      <w:sz w:val="30"/>
      <w:szCs w:val="20"/>
      <w:lang w:val="x-none"/>
    </w:rPr>
  </w:style>
  <w:style w:type="paragraph" w:styleId="Footer">
    <w:name w:val="footer"/>
    <w:basedOn w:val="Normal"/>
    <w:link w:val="FooterChar"/>
    <w:uiPriority w:val="99"/>
    <w:unhideWhenUsed/>
    <w:rsid w:val="00C4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124"/>
  </w:style>
  <w:style w:type="table" w:styleId="TableGrid">
    <w:name w:val="Table Grid"/>
    <w:basedOn w:val="TableNormal"/>
    <w:uiPriority w:val="59"/>
    <w:rsid w:val="00C40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25754"/>
    <w:pPr>
      <w:ind w:left="720"/>
      <w:contextualSpacing/>
    </w:pPr>
    <w:rPr>
      <w:rFonts w:eastAsiaTheme="minorEastAsia"/>
    </w:rPr>
  </w:style>
  <w:style w:type="paragraph" w:styleId="Header">
    <w:name w:val="header"/>
    <w:basedOn w:val="Normal"/>
    <w:link w:val="HeaderChar"/>
    <w:uiPriority w:val="99"/>
    <w:unhideWhenUsed/>
    <w:rsid w:val="00025754"/>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025754"/>
    <w:rPr>
      <w:rFonts w:eastAsiaTheme="minorEastAsia"/>
    </w:rPr>
  </w:style>
  <w:style w:type="paragraph" w:styleId="BodyText">
    <w:name w:val="Body Text"/>
    <w:basedOn w:val="Normal"/>
    <w:link w:val="BodyTextChar"/>
    <w:uiPriority w:val="1"/>
    <w:unhideWhenUsed/>
    <w:qFormat/>
    <w:rsid w:val="00487627"/>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uiPriority w:val="1"/>
    <w:rsid w:val="00487627"/>
    <w:rPr>
      <w:rFonts w:ascii="Times New Roman" w:eastAsia="Times New Roman" w:hAnsi="Times New Roman"/>
    </w:rPr>
  </w:style>
  <w:style w:type="paragraph" w:styleId="NoSpacing">
    <w:name w:val="No Spacing"/>
    <w:qFormat/>
    <w:rsid w:val="00487627"/>
    <w:pPr>
      <w:spacing w:after="0" w:line="240" w:lineRule="auto"/>
    </w:pPr>
    <w:rPr>
      <w:rFonts w:ascii="Calibri" w:eastAsia="Calibri" w:hAnsi="Calibri" w:cs="Times New Roman"/>
    </w:rPr>
  </w:style>
  <w:style w:type="character" w:styleId="Strong">
    <w:name w:val="Strong"/>
    <w:qFormat/>
    <w:rsid w:val="00F01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dc:creator>
  <cp:keywords/>
  <dc:description/>
  <cp:lastModifiedBy>AutoBVT</cp:lastModifiedBy>
  <cp:revision>38</cp:revision>
  <dcterms:created xsi:type="dcterms:W3CDTF">2020-02-16T13:03:00Z</dcterms:created>
  <dcterms:modified xsi:type="dcterms:W3CDTF">2020-02-21T08:47:00Z</dcterms:modified>
</cp:coreProperties>
</file>